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5A7F9C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5A7F9C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Pr="00CF7DE9" w:rsidRDefault="00CF7DE9" w:rsidP="007F5B8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от </w:t>
      </w:r>
      <w:r w:rsidRPr="00CF7DE9">
        <w:rPr>
          <w:sz w:val="28"/>
          <w:szCs w:val="28"/>
        </w:rPr>
        <w:t>04.12.</w:t>
      </w:r>
      <w:r>
        <w:rPr>
          <w:sz w:val="28"/>
          <w:szCs w:val="28"/>
          <w:lang w:val="en-US"/>
        </w:rPr>
        <w:t>2024</w:t>
      </w:r>
      <w:r w:rsidR="00056499">
        <w:rPr>
          <w:sz w:val="28"/>
          <w:szCs w:val="28"/>
        </w:rPr>
        <w:t xml:space="preserve"> </w:t>
      </w:r>
      <w:r w:rsidR="007F5B8A" w:rsidRPr="00963FAF">
        <w:rPr>
          <w:sz w:val="28"/>
          <w:szCs w:val="28"/>
        </w:rPr>
        <w:sym w:font="Times New Roman" w:char="2116"/>
      </w:r>
      <w:r w:rsidR="007F5B8A" w:rsidRPr="00963F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120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C638AB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5A7F9C">
        <w:rPr>
          <w:sz w:val="28"/>
          <w:szCs w:val="28"/>
        </w:rPr>
        <w:t>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5A7F9C">
        <w:rPr>
          <w:b/>
          <w:color w:val="000000"/>
          <w:sz w:val="28"/>
          <w:szCs w:val="28"/>
          <w:lang w:val="ru-RU"/>
        </w:rPr>
        <w:t>Криворожского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C638A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C638AB">
        <w:rPr>
          <w:b/>
          <w:color w:val="000000"/>
          <w:sz w:val="28"/>
          <w:szCs w:val="28"/>
          <w:lang w:val="ru-RU"/>
        </w:rPr>
        <w:t>31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5A7F9C">
        <w:rPr>
          <w:b/>
          <w:color w:val="000000"/>
          <w:sz w:val="28"/>
          <w:szCs w:val="28"/>
          <w:lang w:val="ru-RU"/>
        </w:rPr>
        <w:t>10</w:t>
      </w:r>
      <w:r w:rsidR="00C638AB">
        <w:rPr>
          <w:b/>
          <w:color w:val="000000"/>
          <w:sz w:val="28"/>
          <w:szCs w:val="28"/>
          <w:lang w:val="ru-RU"/>
        </w:rPr>
        <w:t>7</w:t>
      </w:r>
    </w:p>
    <w:p w:rsidR="007F5B8A" w:rsidRDefault="000245CB" w:rsidP="007F5B8A">
      <w:pPr>
        <w:pStyle w:val="22"/>
        <w:spacing w:line="240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5A7F9C" w:rsidRDefault="005A7F9C" w:rsidP="005A7F9C">
      <w:pPr>
        <w:suppressAutoHyphens/>
        <w:ind w:firstLine="709"/>
        <w:jc w:val="both"/>
        <w:rPr>
          <w:b/>
          <w:sz w:val="28"/>
          <w:szCs w:val="28"/>
        </w:rPr>
      </w:pPr>
      <w:r w:rsidRPr="005A7F9C">
        <w:rPr>
          <w:sz w:val="28"/>
          <w:szCs w:val="28"/>
        </w:rPr>
        <w:t xml:space="preserve">В соответствии с постановлениями Администрации Криворожского сельского поселения от 14.06.2024 </w:t>
      </w:r>
      <w:r w:rsidRPr="005A7F9C">
        <w:rPr>
          <w:sz w:val="28"/>
          <w:szCs w:val="28"/>
        </w:rPr>
        <w:sym w:font="Times New Roman" w:char="2116"/>
      </w:r>
      <w:r w:rsidRPr="005A7F9C">
        <w:rPr>
          <w:sz w:val="28"/>
          <w:szCs w:val="28"/>
        </w:rPr>
        <w:t xml:space="preserve"> 58 «Об утверждении Порядка и сроков составления проекта бюджета Криворожского сельского поселения Миллеровского района на 2025 год и на плановый период 2026 и 2027 годов» и от 01.10.2024 № 74 «Об утверждении Порядка разработки, реализации и оценки эффективности муниципальных программ Криворожского сельского поселения», Администрация Криворожского сельского поселения                          </w:t>
      </w:r>
      <w:proofErr w:type="gramStart"/>
      <w:r w:rsidRPr="005A7F9C">
        <w:rPr>
          <w:b/>
          <w:sz w:val="28"/>
          <w:szCs w:val="28"/>
        </w:rPr>
        <w:t>п</w:t>
      </w:r>
      <w:proofErr w:type="gramEnd"/>
      <w:r w:rsidRPr="005A7F9C">
        <w:rPr>
          <w:b/>
          <w:sz w:val="28"/>
          <w:szCs w:val="28"/>
        </w:rPr>
        <w:t xml:space="preserve"> о с т а н </w:t>
      </w:r>
      <w:proofErr w:type="gramStart"/>
      <w:r w:rsidRPr="005A7F9C">
        <w:rPr>
          <w:b/>
          <w:sz w:val="28"/>
          <w:szCs w:val="28"/>
        </w:rPr>
        <w:t>о</w:t>
      </w:r>
      <w:proofErr w:type="gramEnd"/>
      <w:r w:rsidRPr="005A7F9C">
        <w:rPr>
          <w:b/>
          <w:sz w:val="28"/>
          <w:szCs w:val="28"/>
        </w:rPr>
        <w:t xml:space="preserve"> в л я е т:</w:t>
      </w:r>
    </w:p>
    <w:p w:rsidR="005A7F9C" w:rsidRPr="005A7F9C" w:rsidRDefault="005A7F9C" w:rsidP="005A7F9C">
      <w:pPr>
        <w:suppressAutoHyphens/>
        <w:ind w:firstLine="709"/>
        <w:jc w:val="both"/>
        <w:rPr>
          <w:sz w:val="28"/>
          <w:szCs w:val="28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</w:t>
      </w:r>
      <w:r w:rsidR="005A7F9C">
        <w:rPr>
          <w:sz w:val="28"/>
          <w:szCs w:val="28"/>
        </w:rPr>
        <w:t>Криворожского</w:t>
      </w:r>
      <w:r w:rsidRPr="00214E5D">
        <w:rPr>
          <w:sz w:val="28"/>
          <w:szCs w:val="28"/>
        </w:rPr>
        <w:t xml:space="preserve"> сельского поселения от </w:t>
      </w:r>
      <w:r w:rsidR="00C638AB">
        <w:rPr>
          <w:sz w:val="28"/>
          <w:szCs w:val="28"/>
        </w:rPr>
        <w:t>31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5A7F9C">
        <w:rPr>
          <w:sz w:val="28"/>
          <w:szCs w:val="28"/>
        </w:rPr>
        <w:t>10</w:t>
      </w:r>
      <w:r w:rsidR="00C638AB">
        <w:rPr>
          <w:sz w:val="28"/>
          <w:szCs w:val="28"/>
        </w:rPr>
        <w:t>7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5A7F9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C638AB">
        <w:rPr>
          <w:sz w:val="28"/>
          <w:szCs w:val="28"/>
        </w:rPr>
        <w:t>О</w:t>
      </w:r>
      <w:r w:rsidR="002B61A2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32191" w:rsidRDefault="00232191" w:rsidP="00C638AB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16349">
        <w:rPr>
          <w:sz w:val="28"/>
          <w:szCs w:val="28"/>
        </w:rPr>
        <w:t>опубликования</w:t>
      </w:r>
      <w:r w:rsidR="002B61A2">
        <w:rPr>
          <w:sz w:val="28"/>
          <w:szCs w:val="28"/>
        </w:rPr>
        <w:t>, но не ранее 1 января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г., и распространяется на правоотношения, возникающие начиная с </w:t>
      </w:r>
      <w:r w:rsidR="00C52F87">
        <w:rPr>
          <w:sz w:val="28"/>
          <w:szCs w:val="28"/>
        </w:rPr>
        <w:t xml:space="preserve">формирования муниципальных программ </w:t>
      </w:r>
      <w:r w:rsidR="005A7F9C">
        <w:rPr>
          <w:sz w:val="28"/>
          <w:szCs w:val="28"/>
        </w:rPr>
        <w:t>Криворожского</w:t>
      </w:r>
      <w:r w:rsidR="00C52F87">
        <w:rPr>
          <w:sz w:val="28"/>
          <w:szCs w:val="28"/>
        </w:rPr>
        <w:t xml:space="preserve"> сельского поселения для составления</w:t>
      </w:r>
      <w:r w:rsidR="002B61A2">
        <w:rPr>
          <w:sz w:val="28"/>
          <w:szCs w:val="28"/>
        </w:rPr>
        <w:t xml:space="preserve"> проекта бюджета</w:t>
      </w:r>
      <w:r w:rsidR="00C638AB">
        <w:rPr>
          <w:sz w:val="28"/>
          <w:szCs w:val="28"/>
        </w:rPr>
        <w:t xml:space="preserve"> </w:t>
      </w:r>
      <w:r w:rsidR="005A7F9C">
        <w:rPr>
          <w:sz w:val="28"/>
          <w:szCs w:val="28"/>
        </w:rPr>
        <w:t>Криворожского</w:t>
      </w:r>
      <w:r w:rsidR="002B61A2">
        <w:rPr>
          <w:sz w:val="28"/>
          <w:szCs w:val="28"/>
        </w:rPr>
        <w:t xml:space="preserve"> сельского поселения Миллеровского района на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</w:t>
      </w:r>
      <w:r w:rsidR="002B61A2">
        <w:rPr>
          <w:sz w:val="28"/>
          <w:szCs w:val="28"/>
        </w:rPr>
        <w:t xml:space="preserve"> и 202</w:t>
      </w:r>
      <w:r w:rsidR="00C52F87">
        <w:rPr>
          <w:sz w:val="28"/>
          <w:szCs w:val="28"/>
        </w:rPr>
        <w:t>7</w:t>
      </w:r>
      <w:r w:rsidR="002B61A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7F5B8A" w:rsidRPr="00710A22" w:rsidRDefault="007F5B8A" w:rsidP="00232191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</w:t>
      </w:r>
      <w:proofErr w:type="gramStart"/>
      <w:r w:rsidRPr="00710A22">
        <w:rPr>
          <w:sz w:val="28"/>
          <w:szCs w:val="28"/>
        </w:rPr>
        <w:t>Контроль за</w:t>
      </w:r>
      <w:proofErr w:type="gramEnd"/>
      <w:r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6B30D8" w:rsidRDefault="006B30D8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2B61A2" w:rsidRDefault="005A7F9C" w:rsidP="00C638AB">
      <w:pPr>
        <w:jc w:val="both"/>
        <w:rPr>
          <w:sz w:val="18"/>
          <w:szCs w:val="1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Л.К. Донченко</w:t>
      </w: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5A7F9C" w:rsidP="007F5B8A">
      <w:pPr>
        <w:pStyle w:val="21"/>
        <w:rPr>
          <w:szCs w:val="2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CF7DE9" w:rsidRDefault="00CF7DE9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7DE9" w:rsidRDefault="00CF7DE9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Pr="00CF7DE9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F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CF7DE9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F7D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CF7DE9" w:rsidRDefault="005A7F9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F7DE9">
        <w:rPr>
          <w:rFonts w:ascii="Times New Roman" w:hAnsi="Times New Roman"/>
          <w:sz w:val="28"/>
          <w:szCs w:val="28"/>
        </w:rPr>
        <w:t>Криворожского</w:t>
      </w:r>
      <w:r w:rsidR="009D1903" w:rsidRPr="00CF7D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0278" w:rsidRPr="00CF7DE9" w:rsidRDefault="00CF7DE9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  <w:r w:rsidRPr="00CF7DE9">
        <w:rPr>
          <w:rFonts w:ascii="Times New Roman" w:hAnsi="Times New Roman"/>
          <w:sz w:val="28"/>
          <w:szCs w:val="28"/>
        </w:rPr>
        <w:t>от 04.12.</w:t>
      </w:r>
      <w:r w:rsidRPr="00CF7DE9">
        <w:rPr>
          <w:rFonts w:ascii="Times New Roman" w:hAnsi="Times New Roman"/>
          <w:sz w:val="28"/>
          <w:szCs w:val="28"/>
          <w:lang w:val="en-US"/>
        </w:rPr>
        <w:t>2024</w:t>
      </w:r>
      <w:r w:rsidRPr="00CF7DE9">
        <w:rPr>
          <w:rFonts w:ascii="Times New Roman" w:hAnsi="Times New Roman"/>
          <w:sz w:val="28"/>
          <w:szCs w:val="28"/>
        </w:rPr>
        <w:t xml:space="preserve"> </w:t>
      </w:r>
      <w:r w:rsidRPr="00CF7DE9">
        <w:rPr>
          <w:rFonts w:ascii="Times New Roman" w:hAnsi="Times New Roman"/>
          <w:sz w:val="28"/>
          <w:szCs w:val="28"/>
        </w:rPr>
        <w:sym w:font="Times New Roman" w:char="2116"/>
      </w:r>
      <w:r w:rsidRPr="00CF7DE9">
        <w:rPr>
          <w:rFonts w:ascii="Times New Roman" w:hAnsi="Times New Roman"/>
          <w:sz w:val="28"/>
          <w:szCs w:val="28"/>
        </w:rPr>
        <w:t xml:space="preserve"> </w:t>
      </w:r>
      <w:r w:rsidRPr="00CF7DE9">
        <w:rPr>
          <w:rFonts w:ascii="Times New Roman" w:hAnsi="Times New Roman"/>
          <w:sz w:val="28"/>
          <w:szCs w:val="28"/>
          <w:lang w:val="en-US"/>
        </w:rPr>
        <w:t>120</w:t>
      </w:r>
    </w:p>
    <w:p w:rsidR="00CF7DE9" w:rsidRDefault="00CF7DE9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5A7F9C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638AB">
        <w:rPr>
          <w:rFonts w:ascii="Times New Roman" w:hAnsi="Times New Roman" w:cs="Times New Roman"/>
          <w:b w:val="0"/>
          <w:sz w:val="28"/>
          <w:szCs w:val="28"/>
        </w:rPr>
        <w:t>31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F9C">
        <w:rPr>
          <w:rFonts w:ascii="Times New Roman" w:hAnsi="Times New Roman" w:cs="Times New Roman"/>
          <w:b w:val="0"/>
          <w:sz w:val="28"/>
          <w:szCs w:val="28"/>
        </w:rPr>
        <w:t>10</w:t>
      </w:r>
      <w:r w:rsidR="00C638AB">
        <w:rPr>
          <w:rFonts w:ascii="Times New Roman" w:hAnsi="Times New Roman" w:cs="Times New Roman"/>
          <w:b w:val="0"/>
          <w:sz w:val="28"/>
          <w:szCs w:val="28"/>
        </w:rPr>
        <w:t>7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5A7F9C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C638AB">
        <w:rPr>
          <w:rFonts w:ascii="Times New Roman" w:hAnsi="Times New Roman" w:cs="Times New Roman"/>
          <w:b w:val="0"/>
          <w:sz w:val="28"/>
          <w:szCs w:val="28"/>
        </w:rPr>
        <w:t>О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беспечение пожарной безопасности и безопасности людей на водных объектах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A7F9C" w:rsidRDefault="005A7F9C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A6B7F" w:rsidRDefault="005A7F9C" w:rsidP="005A7F9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7F9C">
        <w:rPr>
          <w:rFonts w:ascii="Times New Roman" w:hAnsi="Times New Roman" w:cs="Times New Roman"/>
          <w:b w:val="0"/>
          <w:sz w:val="28"/>
          <w:szCs w:val="28"/>
        </w:rPr>
        <w:t>1. В преамбуле слова «от 19.02.2018 №16» заменить словами «от 01.10.2024 № 74».</w:t>
      </w:r>
    </w:p>
    <w:p w:rsidR="005A7F9C" w:rsidRDefault="005A7F9C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Default="00C52F87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>«Приложение  № 1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5A7F9C">
        <w:rPr>
          <w:rFonts w:eastAsia="Calibri"/>
          <w:bCs/>
          <w:sz w:val="28"/>
          <w:szCs w:val="28"/>
          <w:lang w:eastAsia="en-US"/>
        </w:rPr>
        <w:t>Криворожского</w:t>
      </w:r>
      <w:r w:rsidRPr="00C52F87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C52F87" w:rsidRPr="00C52F87" w:rsidRDefault="00C52F87" w:rsidP="00C52F87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от </w:t>
      </w:r>
      <w:r w:rsidR="00C638AB">
        <w:rPr>
          <w:rFonts w:eastAsia="Calibri"/>
          <w:bCs/>
          <w:sz w:val="28"/>
          <w:szCs w:val="28"/>
          <w:lang w:eastAsia="en-US"/>
        </w:rPr>
        <w:t>31</w:t>
      </w:r>
      <w:r w:rsidRPr="00C52F87">
        <w:rPr>
          <w:rFonts w:eastAsia="Calibri"/>
          <w:bCs/>
          <w:sz w:val="28"/>
          <w:szCs w:val="28"/>
          <w:lang w:eastAsia="en-US"/>
        </w:rPr>
        <w:t xml:space="preserve">.10.2018 № </w:t>
      </w:r>
      <w:r w:rsidR="005A7F9C">
        <w:rPr>
          <w:rFonts w:eastAsia="Calibri"/>
          <w:bCs/>
          <w:sz w:val="28"/>
          <w:szCs w:val="28"/>
          <w:lang w:eastAsia="en-US"/>
        </w:rPr>
        <w:t>10</w:t>
      </w:r>
      <w:r w:rsidR="00C638AB">
        <w:rPr>
          <w:rFonts w:eastAsia="Calibri"/>
          <w:bCs/>
          <w:sz w:val="28"/>
          <w:szCs w:val="28"/>
          <w:lang w:eastAsia="en-US"/>
        </w:rPr>
        <w:t>7</w:t>
      </w:r>
    </w:p>
    <w:p w:rsidR="00C52F87" w:rsidRPr="00C52F87" w:rsidRDefault="00C638AB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2F87">
        <w:rPr>
          <w:rFonts w:eastAsia="Calibri"/>
          <w:sz w:val="28"/>
          <w:szCs w:val="28"/>
          <w:lang w:eastAsia="en-US"/>
        </w:rPr>
        <w:t>МУНИЦИПАЛЬНАЯ  ПРОГРАММА</w:t>
      </w:r>
    </w:p>
    <w:p w:rsidR="00C52F87" w:rsidRPr="00C52F87" w:rsidRDefault="005A7F9C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C52F87" w:rsidRPr="00C52F87">
        <w:rPr>
          <w:rFonts w:eastAsia="Calibri"/>
          <w:sz w:val="28"/>
          <w:szCs w:val="28"/>
          <w:lang w:eastAsia="en-US"/>
        </w:rPr>
        <w:t xml:space="preserve">  сельского  поселения 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C638A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</w:t>
      </w:r>
      <w:r w:rsidRPr="00C52F87">
        <w:rPr>
          <w:rFonts w:ascii="Times New Roman" w:hAnsi="Times New Roman" w:cs="Times New Roman"/>
          <w:b w:val="0"/>
          <w:bCs w:val="0"/>
          <w:sz w:val="28"/>
          <w:szCs w:val="28"/>
        </w:rPr>
        <w:t>беспечение пожарной безопасности и безопасности людей на водных объектах</w:t>
      </w: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 w:rsidR="005A7F9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</w:t>
      </w:r>
      <w:r w:rsidR="00C638AB">
        <w:rPr>
          <w:color w:val="000000"/>
          <w:sz w:val="28"/>
          <w:szCs w:val="20"/>
        </w:rPr>
        <w:t>О</w:t>
      </w:r>
      <w:r w:rsidRPr="00C52F87">
        <w:rPr>
          <w:sz w:val="28"/>
          <w:szCs w:val="28"/>
        </w:rPr>
        <w:t>беспечение пожарной безопасности и безопасности людей на водных объектах</w:t>
      </w:r>
      <w:r w:rsidRPr="00176FDA">
        <w:rPr>
          <w:color w:val="000000"/>
          <w:sz w:val="28"/>
          <w:szCs w:val="20"/>
        </w:rPr>
        <w:t>»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 w:rsidR="005A7F9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</w:t>
      </w:r>
      <w:r w:rsidR="00C638AB">
        <w:rPr>
          <w:color w:val="000000"/>
          <w:sz w:val="28"/>
          <w:szCs w:val="20"/>
        </w:rPr>
        <w:t>О</w:t>
      </w:r>
      <w:r w:rsidRPr="00C52F87">
        <w:rPr>
          <w:sz w:val="28"/>
          <w:szCs w:val="28"/>
        </w:rPr>
        <w:t>беспечение пожарной безопасности и безопасности людей на водных объектах</w:t>
      </w:r>
      <w:r w:rsidRPr="00176FDA">
        <w:rPr>
          <w:color w:val="000000"/>
          <w:sz w:val="28"/>
          <w:szCs w:val="20"/>
        </w:rPr>
        <w:t>»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Сферой реализации муниципальной программы является организация эффективной   деятельности   в   области   защиты населения и территории от чрезвычайных ситуаций, обеспечения   пожарной  безопасности и безопасности людей на водных объектах.</w:t>
      </w:r>
    </w:p>
    <w:p w:rsidR="00C52F87" w:rsidRPr="003059CE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9CE">
        <w:rPr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 пожарами.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Ежегодно в </w:t>
      </w:r>
      <w:r w:rsidR="005A7F9C">
        <w:rPr>
          <w:bCs/>
          <w:sz w:val="28"/>
          <w:szCs w:val="28"/>
        </w:rPr>
        <w:t>Криворожском</w:t>
      </w:r>
      <w:r w:rsidRPr="00C52F87">
        <w:rPr>
          <w:bCs/>
          <w:sz w:val="28"/>
          <w:szCs w:val="28"/>
        </w:rPr>
        <w:t xml:space="preserve"> сельском поселении, происходят пожары, происшествия на водных объектах, при которых для оказания квалифицированной помощи в их ликвидации требуется привлечение спасателей и пожарных.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5A7F9C">
        <w:rPr>
          <w:sz w:val="28"/>
          <w:szCs w:val="28"/>
        </w:rPr>
        <w:t>Криворожского</w:t>
      </w:r>
      <w:r w:rsidRPr="00C52F87">
        <w:rPr>
          <w:sz w:val="28"/>
          <w:szCs w:val="28"/>
        </w:rPr>
        <w:t xml:space="preserve"> сельского поселения от пожарной безопасности и безопасности людей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lastRenderedPageBreak/>
        <w:t>Реализация муниципальной программы в полном объеме позволит: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снизить риски возникновения пожаров, несчастных случаев на воде и смягчить возможные их последствия;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повысить уровень безопасность населения от пожаров и происшествий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пожарах и происшествиях.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пожаров и происшествий.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 и происшествий.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К данным факторам риска </w:t>
      </w:r>
      <w:proofErr w:type="gramStart"/>
      <w:r w:rsidRPr="00C52F87">
        <w:rPr>
          <w:bCs/>
          <w:sz w:val="28"/>
          <w:szCs w:val="28"/>
        </w:rPr>
        <w:t>отнесены</w:t>
      </w:r>
      <w:proofErr w:type="gramEnd"/>
      <w:r w:rsidRPr="00C52F87">
        <w:rPr>
          <w:bCs/>
          <w:sz w:val="28"/>
          <w:szCs w:val="28"/>
        </w:rPr>
        <w:t>: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52F87">
        <w:rPr>
          <w:bCs/>
          <w:sz w:val="28"/>
          <w:szCs w:val="28"/>
        </w:rPr>
        <w:t xml:space="preserve">В сфере защиты населения и территорий пожарной безопасности и безопасности людей на водных объектах нормативная правовая база в </w:t>
      </w:r>
      <w:r w:rsidR="005A7F9C">
        <w:rPr>
          <w:bCs/>
          <w:sz w:val="28"/>
          <w:szCs w:val="28"/>
        </w:rPr>
        <w:t>Криворожского</w:t>
      </w:r>
      <w:r w:rsidRPr="00C52F87">
        <w:rPr>
          <w:bCs/>
          <w:sz w:val="28"/>
          <w:szCs w:val="28"/>
        </w:rPr>
        <w:t xml:space="preserve"> сельского поселения в целом создана.</w:t>
      </w:r>
      <w:proofErr w:type="gramEnd"/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C52F87" w:rsidRDefault="005A7F9C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Криворожского</w:t>
      </w:r>
      <w:r w:rsidR="00C52F87">
        <w:rPr>
          <w:color w:val="000000"/>
          <w:sz w:val="28"/>
          <w:szCs w:val="20"/>
        </w:rPr>
        <w:t xml:space="preserve"> сельского поселения</w:t>
      </w:r>
      <w:r w:rsidR="00C52F87" w:rsidRPr="006D2E0D">
        <w:rPr>
          <w:color w:val="000000"/>
          <w:sz w:val="28"/>
          <w:szCs w:val="20"/>
        </w:rPr>
        <w:t xml:space="preserve"> в сфере реализации </w:t>
      </w: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Основными приоритетами являются: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lastRenderedPageBreak/>
        <w:t xml:space="preserve">повышение уровня защищенности населения и территории </w:t>
      </w:r>
      <w:r w:rsidR="005A7F9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C52F87">
        <w:rPr>
          <w:color w:val="000000"/>
          <w:sz w:val="28"/>
          <w:szCs w:val="20"/>
        </w:rPr>
        <w:t xml:space="preserve">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</w:t>
      </w:r>
      <w:r>
        <w:rPr>
          <w:color w:val="000000"/>
          <w:sz w:val="28"/>
          <w:szCs w:val="20"/>
        </w:rPr>
        <w:t>.</w:t>
      </w:r>
    </w:p>
    <w:p w:rsidR="00C52F87" w:rsidRDefault="00C52F87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652C42">
        <w:rPr>
          <w:rFonts w:eastAsia="Calibri"/>
          <w:bCs/>
          <w:kern w:val="2"/>
          <w:sz w:val="28"/>
          <w:szCs w:val="28"/>
        </w:rPr>
        <w:t xml:space="preserve">минимизация социального и экономического ущерба  от пожаров и </w:t>
      </w:r>
      <w:r>
        <w:rPr>
          <w:rFonts w:eastAsia="Calibri"/>
          <w:bCs/>
          <w:kern w:val="2"/>
          <w:sz w:val="28"/>
          <w:szCs w:val="28"/>
        </w:rPr>
        <w:t>происшествий на водных объектах.</w:t>
      </w:r>
    </w:p>
    <w:p w:rsidR="00C52F87" w:rsidRDefault="00C52F87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Default="00C52F87" w:rsidP="00C52F8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="003A6ADA" w:rsidRPr="003A6ADA">
        <w:rPr>
          <w:color w:val="000000"/>
          <w:sz w:val="28"/>
          <w:szCs w:val="20"/>
        </w:rPr>
        <w:t>Защита населения и территории</w:t>
      </w:r>
      <w:r w:rsidR="003A6ADA">
        <w:rPr>
          <w:color w:val="000000"/>
          <w:sz w:val="28"/>
          <w:szCs w:val="20"/>
        </w:rPr>
        <w:t xml:space="preserve"> </w:t>
      </w:r>
      <w:r w:rsidR="003A6ADA" w:rsidRPr="003A6ADA">
        <w:rPr>
          <w:color w:val="000000"/>
          <w:sz w:val="28"/>
          <w:szCs w:val="20"/>
        </w:rPr>
        <w:t xml:space="preserve">от чрезвычайных ситуаций, обеспечение пожарной </w:t>
      </w:r>
      <w:r w:rsidR="003A6ADA" w:rsidRPr="003A6ADA">
        <w:rPr>
          <w:color w:val="000000"/>
          <w:sz w:val="20"/>
          <w:szCs w:val="20"/>
        </w:rPr>
        <w:br/>
      </w:r>
      <w:r w:rsidR="003A6ADA" w:rsidRPr="003A6ADA">
        <w:rPr>
          <w:color w:val="000000"/>
          <w:sz w:val="28"/>
          <w:szCs w:val="20"/>
        </w:rPr>
        <w:t>безопасности и безопасности людей на водных объектах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8E640F">
        <w:rPr>
          <w:color w:val="000000"/>
          <w:sz w:val="28"/>
          <w:szCs w:val="20"/>
        </w:rPr>
        <w:t xml:space="preserve">17.10.2018 № </w:t>
      </w:r>
      <w:r w:rsidR="003A6ADA">
        <w:rPr>
          <w:color w:val="000000"/>
          <w:sz w:val="28"/>
          <w:szCs w:val="20"/>
        </w:rPr>
        <w:t>647</w:t>
      </w:r>
      <w:r>
        <w:rPr>
          <w:color w:val="000000"/>
          <w:sz w:val="28"/>
          <w:szCs w:val="20"/>
        </w:rPr>
        <w:t xml:space="preserve"> отсутствует. 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3A6ADA" w:rsidRDefault="003A6ADA" w:rsidP="003A6ADA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4. Задачи </w:t>
      </w:r>
      <w:r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>
        <w:rPr>
          <w:color w:val="000000"/>
          <w:sz w:val="28"/>
          <w:szCs w:val="20"/>
        </w:rPr>
        <w:t xml:space="preserve">, </w:t>
      </w:r>
    </w:p>
    <w:p w:rsidR="003A6ADA" w:rsidRPr="008E640F" w:rsidRDefault="003A6ADA" w:rsidP="003A6A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  <w:r w:rsidRPr="008E640F">
        <w:rPr>
          <w:color w:val="000000"/>
          <w:sz w:val="28"/>
          <w:szCs w:val="20"/>
        </w:rPr>
        <w:t xml:space="preserve"> </w:t>
      </w:r>
    </w:p>
    <w:p w:rsidR="00C52F87" w:rsidRDefault="003A6ADA" w:rsidP="003A6A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</w:rPr>
      </w:pPr>
      <w:r w:rsidRPr="003A6ADA">
        <w:rPr>
          <w:rFonts w:ascii="Times New Roman" w:hAnsi="Times New Roman" w:cs="Times New Roman"/>
          <w:b w:val="0"/>
          <w:color w:val="000000"/>
          <w:sz w:val="28"/>
        </w:rPr>
        <w:t>в сфере реализации муниципальной программы</w:t>
      </w:r>
    </w:p>
    <w:p w:rsidR="003A6ADA" w:rsidRDefault="003A6ADA" w:rsidP="003A6A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2F3E" w:rsidRDefault="00EB2F3E" w:rsidP="00EB2F3E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2F3E">
        <w:rPr>
          <w:rFonts w:ascii="Times New Roman" w:hAnsi="Times New Roman" w:cs="Times New Roman"/>
          <w:b w:val="0"/>
          <w:sz w:val="28"/>
          <w:szCs w:val="28"/>
        </w:rPr>
        <w:t>Исходя из приоритетных направлений развития сферы культуры основными задачами являются</w:t>
      </w:r>
      <w:proofErr w:type="gramEnd"/>
      <w:r w:rsidRPr="00EB2F3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B2F3E" w:rsidRPr="00EB2F3E" w:rsidRDefault="00EB2F3E" w:rsidP="00EB2F3E">
      <w:pPr>
        <w:pStyle w:val="ConsPlusTitle"/>
        <w:ind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EB2F3E">
        <w:rPr>
          <w:rFonts w:ascii="Times New Roman" w:hAnsi="Times New Roman" w:cs="Times New Roman"/>
          <w:b w:val="0"/>
          <w:sz w:val="28"/>
          <w:szCs w:val="28"/>
        </w:rPr>
        <w:t>поддержание высокой готовности сил и сре</w:t>
      </w:r>
      <w:proofErr w:type="gramStart"/>
      <w:r w:rsidRPr="00EB2F3E">
        <w:rPr>
          <w:rFonts w:ascii="Times New Roman" w:hAnsi="Times New Roman" w:cs="Times New Roman"/>
          <w:b w:val="0"/>
          <w:sz w:val="28"/>
          <w:szCs w:val="28"/>
        </w:rPr>
        <w:t>дств Кр</w:t>
      </w:r>
      <w:proofErr w:type="gramEnd"/>
      <w:r w:rsidRPr="00EB2F3E">
        <w:rPr>
          <w:rFonts w:ascii="Times New Roman" w:hAnsi="Times New Roman" w:cs="Times New Roman"/>
          <w:b w:val="0"/>
          <w:sz w:val="28"/>
          <w:szCs w:val="28"/>
        </w:rPr>
        <w:t>иворожского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A6ADA" w:rsidRDefault="00EB2F3E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6ADA" w:rsidRPr="00EB2F3E">
        <w:rPr>
          <w:rFonts w:ascii="Times New Roman" w:hAnsi="Times New Roman" w:cs="Times New Roman"/>
          <w:b w:val="0"/>
          <w:sz w:val="28"/>
          <w:szCs w:val="28"/>
        </w:rPr>
        <w:t>обеспечение эффективного предупреждения и ликвидации пожаров и происшествий на водных объектах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  <w:sectPr w:rsidR="003A6ADA" w:rsidSect="00C638AB">
          <w:headerReference w:type="default" r:id="rId9"/>
          <w:pgSz w:w="11906" w:h="16838" w:code="9"/>
          <w:pgMar w:top="720" w:right="720" w:bottom="720" w:left="720" w:header="720" w:footer="720" w:gutter="0"/>
          <w:pgNumType w:start="1"/>
          <w:cols w:space="720"/>
          <w:titlePg/>
          <w:docGrid w:linePitch="326"/>
        </w:sectPr>
      </w:pPr>
    </w:p>
    <w:p w:rsidR="003A6ADA" w:rsidRPr="002F7DEC" w:rsidRDefault="003A6ADA" w:rsidP="003A6ADA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2F7DEC">
        <w:rPr>
          <w:color w:val="000000"/>
          <w:sz w:val="28"/>
          <w:szCs w:val="20"/>
        </w:rPr>
        <w:t>муниципа</w:t>
      </w:r>
      <w:r w:rsidRPr="003A6ADA">
        <w:rPr>
          <w:sz w:val="28"/>
          <w:szCs w:val="20"/>
        </w:rPr>
        <w:t xml:space="preserve">льной программы </w:t>
      </w:r>
      <w:r w:rsidR="005A7F9C">
        <w:rPr>
          <w:sz w:val="28"/>
          <w:szCs w:val="20"/>
        </w:rPr>
        <w:t>Криворожского</w:t>
      </w:r>
      <w:r w:rsidRPr="003A6ADA">
        <w:rPr>
          <w:sz w:val="28"/>
          <w:szCs w:val="20"/>
        </w:rPr>
        <w:t xml:space="preserve"> сельского поселения «</w:t>
      </w:r>
      <w:r w:rsidR="00E014D2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3A6ADA">
        <w:rPr>
          <w:sz w:val="28"/>
          <w:szCs w:val="20"/>
        </w:rPr>
        <w:t>»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Период реализации муниципальной программы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</w:t>
            </w:r>
            <w:r w:rsidRPr="003A6ADA">
              <w:rPr>
                <w:sz w:val="28"/>
                <w:szCs w:val="20"/>
              </w:rPr>
              <w:t>: 2019-2024 годы;</w:t>
            </w:r>
          </w:p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II</w:t>
            </w:r>
            <w:r w:rsidRPr="003A6ADA">
              <w:rPr>
                <w:sz w:val="28"/>
                <w:szCs w:val="20"/>
              </w:rPr>
              <w:t>: 2025-2030 годы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  <w:r w:rsidRPr="003A6ADA">
              <w:rPr>
                <w:sz w:val="28"/>
                <w:szCs w:val="20"/>
                <w:lang w:val="en-US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Цели муниципальной программы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</w:rPr>
              <w:t xml:space="preserve">минимизация социального и экономического ущерба  от пожаров и </w:t>
            </w:r>
            <w:r>
              <w:rPr>
                <w:rFonts w:eastAsia="Calibri"/>
                <w:bCs/>
                <w:kern w:val="2"/>
                <w:sz w:val="28"/>
                <w:szCs w:val="28"/>
              </w:rPr>
              <w:t>происшествий на водных объектах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6C782A" w:rsidRDefault="006C782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6C782A">
              <w:rPr>
                <w:sz w:val="28"/>
                <w:szCs w:val="20"/>
              </w:rPr>
              <w:t>5362,8</w:t>
            </w:r>
            <w:r w:rsidR="003A6ADA" w:rsidRPr="006C782A">
              <w:rPr>
                <w:sz w:val="28"/>
                <w:szCs w:val="20"/>
              </w:rPr>
              <w:t xml:space="preserve"> тыс. рублей:</w:t>
            </w:r>
          </w:p>
          <w:p w:rsidR="003A6ADA" w:rsidRPr="006C782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6C782A">
              <w:rPr>
                <w:sz w:val="28"/>
                <w:szCs w:val="20"/>
              </w:rPr>
              <w:t xml:space="preserve">этап I: </w:t>
            </w:r>
            <w:r w:rsidR="006C782A" w:rsidRPr="006C782A">
              <w:rPr>
                <w:sz w:val="28"/>
                <w:szCs w:val="20"/>
              </w:rPr>
              <w:t>4587,8</w:t>
            </w:r>
            <w:r w:rsidRPr="006C782A">
              <w:rPr>
                <w:sz w:val="28"/>
                <w:szCs w:val="20"/>
              </w:rPr>
              <w:t xml:space="preserve"> тыс. рублей;</w:t>
            </w:r>
          </w:p>
          <w:p w:rsidR="003A6ADA" w:rsidRPr="003A6ADA" w:rsidRDefault="003A6ADA" w:rsidP="006C782A">
            <w:pPr>
              <w:widowControl w:val="0"/>
              <w:jc w:val="both"/>
              <w:rPr>
                <w:sz w:val="28"/>
                <w:szCs w:val="20"/>
              </w:rPr>
            </w:pPr>
            <w:r w:rsidRPr="006C782A">
              <w:rPr>
                <w:sz w:val="28"/>
                <w:szCs w:val="20"/>
              </w:rPr>
              <w:t xml:space="preserve">этап II: </w:t>
            </w:r>
            <w:r w:rsidR="006C782A" w:rsidRPr="006C782A">
              <w:rPr>
                <w:sz w:val="28"/>
                <w:szCs w:val="20"/>
              </w:rPr>
              <w:t>775,0</w:t>
            </w:r>
            <w:r w:rsidRPr="006C782A">
              <w:rPr>
                <w:sz w:val="28"/>
                <w:szCs w:val="20"/>
              </w:rPr>
              <w:t xml:space="preserve"> тыс. рублей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ind w:firstLine="33"/>
              <w:jc w:val="both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отсутствует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E014D2" w:rsidRDefault="00E014D2" w:rsidP="003A6ADA">
      <w:pPr>
        <w:widowControl w:val="0"/>
        <w:jc w:val="center"/>
        <w:rPr>
          <w:sz w:val="28"/>
          <w:szCs w:val="20"/>
        </w:rPr>
      </w:pPr>
    </w:p>
    <w:p w:rsidR="00E014D2" w:rsidRDefault="00E014D2" w:rsidP="003A6ADA">
      <w:pPr>
        <w:widowControl w:val="0"/>
        <w:jc w:val="center"/>
        <w:rPr>
          <w:sz w:val="28"/>
          <w:szCs w:val="20"/>
        </w:rPr>
      </w:pPr>
    </w:p>
    <w:p w:rsidR="00E014D2" w:rsidRDefault="00E014D2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2. Показатели муниципальной программы 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3A6ADA" w:rsidRPr="003A6ADA" w:rsidTr="003A6AD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№ </w:t>
            </w:r>
            <w:proofErr w:type="gramStart"/>
            <w:r w:rsidRPr="003A6ADA">
              <w:rPr>
                <w:sz w:val="18"/>
                <w:szCs w:val="18"/>
              </w:rPr>
              <w:t>п</w:t>
            </w:r>
            <w:proofErr w:type="gramEnd"/>
            <w:r w:rsidRPr="003A6ADA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Уровень </w:t>
            </w:r>
            <w:proofErr w:type="gramStart"/>
            <w:r w:rsidRPr="003A6ADA">
              <w:rPr>
                <w:sz w:val="18"/>
                <w:szCs w:val="18"/>
              </w:rPr>
              <w:t>показа-теля</w:t>
            </w:r>
            <w:proofErr w:type="gramEnd"/>
            <w:r w:rsidRPr="003A6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Признак возрастания /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ind w:firstLine="55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Вид показателя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Ответственный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Связь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3A6ADA">
              <w:rPr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3A6ADA">
              <w:rPr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6ADA">
              <w:rPr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3A6ADA">
              <w:rPr>
                <w:sz w:val="18"/>
                <w:szCs w:val="18"/>
              </w:rPr>
              <w:t xml:space="preserve"> система</w:t>
            </w:r>
          </w:p>
        </w:tc>
      </w:tr>
      <w:tr w:rsidR="003A6ADA" w:rsidRPr="003A6ADA" w:rsidTr="003A6AD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2030 (</w:t>
            </w:r>
            <w:proofErr w:type="spellStart"/>
            <w:r w:rsidRPr="003A6ADA">
              <w:rPr>
                <w:sz w:val="18"/>
                <w:szCs w:val="18"/>
              </w:rPr>
              <w:t>справоч</w:t>
            </w:r>
            <w:proofErr w:type="spellEnd"/>
            <w:r w:rsidRPr="003A6ADA">
              <w:rPr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3A6ADA" w:rsidRPr="003A6ADA" w:rsidTr="003A6AD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16</w:t>
            </w:r>
          </w:p>
        </w:tc>
      </w:tr>
      <w:tr w:rsidR="003A6ADA" w:rsidRPr="003A6ADA" w:rsidTr="003A6ADA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02299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1. Цель муниципальной программы «</w:t>
            </w:r>
            <w:r w:rsidR="0002299A">
              <w:rPr>
                <w:sz w:val="18"/>
                <w:szCs w:val="18"/>
              </w:rPr>
              <w:t>М</w:t>
            </w:r>
            <w:r w:rsidR="00CA5ACF" w:rsidRPr="00CA5ACF">
              <w:rPr>
                <w:bCs/>
                <w:sz w:val="18"/>
                <w:szCs w:val="18"/>
              </w:rPr>
              <w:t>инимизация социального и экономического ущерба  от пожаров и происшествий на водных объектах</w:t>
            </w:r>
            <w:r w:rsidRPr="003A6ADA">
              <w:rPr>
                <w:sz w:val="18"/>
                <w:szCs w:val="18"/>
              </w:rPr>
              <w:t>»</w:t>
            </w:r>
          </w:p>
        </w:tc>
      </w:tr>
      <w:tr w:rsidR="00324EFF" w:rsidRPr="003A6ADA" w:rsidTr="003A6AD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bCs/>
                <w:kern w:val="2"/>
                <w:sz w:val="18"/>
                <w:szCs w:val="18"/>
                <w:lang w:eastAsia="en-US"/>
              </w:rPr>
              <w:t>Доля населения Криворожского сельского поселения, обеспеченного противопожарным прикрытием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324EFF">
              <w:rPr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widowControl w:val="0"/>
              <w:jc w:val="center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Администрация Криворожского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4EFF">
              <w:rPr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324EFF">
              <w:rPr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324EFF">
              <w:rPr>
                <w:sz w:val="18"/>
                <w:szCs w:val="18"/>
              </w:rPr>
              <w:t xml:space="preserve"> система отсутствует</w:t>
            </w:r>
          </w:p>
        </w:tc>
      </w:tr>
      <w:tr w:rsidR="00324EFF" w:rsidRPr="003A6ADA" w:rsidTr="003A6AD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bCs/>
                <w:sz w:val="18"/>
                <w:szCs w:val="18"/>
              </w:rPr>
            </w:pPr>
            <w:r w:rsidRPr="00324EFF">
              <w:rPr>
                <w:bCs/>
                <w:sz w:val="18"/>
                <w:szCs w:val="18"/>
              </w:rPr>
              <w:t>Доля населения Криворожского сельского поселения, охваченного региональной системой оповещения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324EFF">
              <w:rPr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A6AD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324EFF">
            <w:pPr>
              <w:jc w:val="center"/>
            </w:pPr>
            <w:r w:rsidRPr="00324EFF">
              <w:rPr>
                <w:sz w:val="18"/>
                <w:szCs w:val="18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C638AB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C638AB">
            <w:pPr>
              <w:widowControl w:val="0"/>
              <w:rPr>
                <w:sz w:val="18"/>
                <w:szCs w:val="18"/>
              </w:rPr>
            </w:pPr>
            <w:r w:rsidRPr="00324EFF">
              <w:rPr>
                <w:sz w:val="18"/>
                <w:szCs w:val="18"/>
              </w:rPr>
              <w:t>Администрация Криворожского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C638AB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4EFF">
              <w:rPr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24EFF" w:rsidRPr="00324EFF" w:rsidRDefault="00324EFF" w:rsidP="00C638AB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324EFF">
              <w:rPr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324EFF">
              <w:rPr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2299A" w:rsidRDefault="0002299A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3. Структура муниципальной программы </w:t>
      </w:r>
      <w:r w:rsidR="005A7F9C">
        <w:rPr>
          <w:sz w:val="28"/>
          <w:szCs w:val="20"/>
        </w:rPr>
        <w:t>Криворожского</w:t>
      </w:r>
      <w:r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3A6ADA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Задача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3A6ADA" w:rsidRPr="003A6ADA" w:rsidTr="003A6AD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</w:tr>
      <w:tr w:rsidR="003A6ADA" w:rsidRPr="003A6ADA" w:rsidTr="003A6AD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3A6ADA" w:rsidRPr="003A6ADA" w:rsidTr="003A6AD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1.1. Комплекс процессных мероприятий «</w:t>
            </w:r>
            <w:r w:rsidR="00CA5ACF" w:rsidRPr="00652C42">
              <w:rPr>
                <w:rFonts w:eastAsia="Calibri"/>
                <w:bCs/>
                <w:sz w:val="28"/>
                <w:szCs w:val="28"/>
                <w:lang w:eastAsia="en-US"/>
              </w:rPr>
              <w:t>Пожарная безопасность</w:t>
            </w:r>
            <w:r w:rsidRPr="003A6ADA">
              <w:rPr>
                <w:sz w:val="28"/>
                <w:szCs w:val="28"/>
              </w:rPr>
              <w:t>»</w:t>
            </w:r>
          </w:p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3A6ADA" w:rsidRPr="003A6ADA" w:rsidRDefault="003A6ADA" w:rsidP="003A6ADA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реализацию: Администрация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3A6ADA" w:rsidRPr="003A6ADA" w:rsidRDefault="003A6ADA" w:rsidP="003A6ADA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3A6ADA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CA5ACF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поддержание высокой готовности сил и сре</w:t>
            </w:r>
            <w:proofErr w:type="gramStart"/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дств </w:t>
            </w:r>
            <w:r w:rsidR="005A7F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</w:t>
            </w:r>
            <w:proofErr w:type="gramEnd"/>
            <w:r w:rsidR="005A7F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иворожского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CA5ACF" w:rsidRDefault="00CA5ACF" w:rsidP="00CA5ACF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снизить риски возникновения пожаров и смягчить возможные их последствия;</w:t>
            </w:r>
          </w:p>
          <w:p w:rsidR="003A6ADA" w:rsidRPr="003A6ADA" w:rsidRDefault="00CA5ACF" w:rsidP="00CA5ACF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CA5AC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повысить уровень оперативности реагирования пожарных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отсутствует</w:t>
            </w:r>
          </w:p>
        </w:tc>
      </w:tr>
      <w:tr w:rsidR="00CA5ACF" w:rsidRPr="003A6ADA" w:rsidTr="00C638AB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CA5ACF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</w:t>
            </w:r>
            <w:r w:rsidR="0002299A"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>. Комплекс процессных мероприятий «</w:t>
            </w:r>
            <w:r w:rsidRPr="00652C42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безопасности на водах</w:t>
            </w:r>
            <w:r w:rsidRPr="003A6ADA">
              <w:rPr>
                <w:sz w:val="28"/>
                <w:szCs w:val="28"/>
              </w:rPr>
              <w:t>»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CA5ACF" w:rsidRPr="003A6ADA" w:rsidRDefault="00CA5ACF" w:rsidP="00CA5ACF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реализацию: Администрация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CA5ACF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02299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22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52C42" w:rsidRDefault="00CA5ACF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CA5ACF" w:rsidRDefault="00CA5ACF" w:rsidP="00CA5ACF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снизить риски возникновения несчастных случаев на воде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,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смягчить 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возможные их последствия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отсутствует 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 xml:space="preserve">4. Финансовое обеспечение муниципальной программы </w:t>
      </w:r>
      <w:r w:rsidR="005A7F9C">
        <w:rPr>
          <w:sz w:val="28"/>
          <w:szCs w:val="20"/>
        </w:rPr>
        <w:t>Криворожского</w:t>
      </w:r>
      <w:r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2126"/>
      </w:tblGrid>
      <w:tr w:rsidR="003A6ADA" w:rsidRPr="003A6ADA" w:rsidTr="0002299A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п</w:t>
            </w:r>
            <w:proofErr w:type="gramEnd"/>
            <w:r w:rsidRPr="003A6ADA">
              <w:rPr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Наименование муниципальной программы,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3A6ADA" w:rsidRPr="003A6ADA" w:rsidTr="0002299A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2126"/>
      </w:tblGrid>
      <w:tr w:rsidR="003A6ADA" w:rsidRPr="003A6ADA" w:rsidTr="0002299A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CA5ACF" w:rsidRPr="003A6ADA" w:rsidTr="0002299A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6C782A">
              <w:rPr>
                <w:b/>
                <w:i/>
              </w:rPr>
              <w:t xml:space="preserve">Муниципальная программа </w:t>
            </w:r>
            <w:r w:rsidR="005A7F9C" w:rsidRPr="006C782A">
              <w:rPr>
                <w:b/>
                <w:i/>
              </w:rPr>
              <w:t>Криворожского</w:t>
            </w:r>
            <w:r w:rsidRPr="006C782A">
              <w:rPr>
                <w:b/>
                <w:i/>
              </w:rPr>
              <w:t xml:space="preserve"> сельского поселения «</w:t>
            </w:r>
            <w:r w:rsidR="00E014D2" w:rsidRPr="006C782A">
              <w:rPr>
                <w:b/>
                <w:i/>
              </w:rPr>
              <w:t>Обеспечение пожарной безопасности и безопасности людей на водных объектах</w:t>
            </w:r>
            <w:r w:rsidRPr="006C782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6C782A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6C782A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B553BC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6C782A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775,0</w:t>
            </w:r>
          </w:p>
        </w:tc>
      </w:tr>
      <w:tr w:rsidR="006C782A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3A6ADA" w:rsidRDefault="006C782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6C782A" w:rsidRDefault="006C782A" w:rsidP="003A6ADA">
            <w:r w:rsidRPr="006C782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775,0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3A6ADA">
            <w:r w:rsidRPr="006C782A">
              <w:t xml:space="preserve">безвозмездные поступления в бюджет </w:t>
            </w:r>
            <w:r w:rsidR="005A7F9C" w:rsidRPr="006C782A">
              <w:t>Криворожского</w:t>
            </w:r>
            <w:r w:rsidRPr="006C782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3A6ADA">
            <w:r w:rsidRPr="006C782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3A6ADA">
            <w:r w:rsidRPr="006C782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3A6ADA">
            <w:r w:rsidRPr="006C782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6C782A" w:rsidRPr="003A6ADA" w:rsidTr="0002299A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3A6ADA" w:rsidRDefault="006C782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82A" w:rsidRPr="006C782A" w:rsidRDefault="006C782A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6C782A">
              <w:rPr>
                <w:b/>
                <w:i/>
              </w:rPr>
              <w:t>Комплекс процессных мероприятий «</w:t>
            </w:r>
            <w:r w:rsidRPr="006C782A">
              <w:rPr>
                <w:b/>
                <w:bCs/>
                <w:i/>
              </w:rPr>
              <w:t>Пожарная безопасность</w:t>
            </w:r>
            <w:r w:rsidRPr="006C782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775,0</w:t>
            </w:r>
          </w:p>
        </w:tc>
      </w:tr>
      <w:tr w:rsidR="006C782A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3A6ADA" w:rsidRDefault="006C782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82A" w:rsidRPr="006C782A" w:rsidRDefault="006C782A" w:rsidP="003A6ADA">
            <w:r w:rsidRPr="006C782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782A" w:rsidRPr="006C782A" w:rsidRDefault="006C782A" w:rsidP="006C782A">
            <w:pPr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775,0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6C782A" w:rsidRDefault="00CA5ACF" w:rsidP="003A6ADA">
            <w:r w:rsidRPr="006C782A">
              <w:t xml:space="preserve">безвозмездные поступления в бюджет </w:t>
            </w:r>
            <w:r w:rsidR="005A7F9C" w:rsidRPr="006C782A">
              <w:t>Криворожского</w:t>
            </w:r>
            <w:r w:rsidRPr="006C782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6C782A" w:rsidRDefault="00CA5ACF" w:rsidP="003A6ADA">
            <w:r w:rsidRPr="006C782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6C782A" w:rsidRDefault="00CA5ACF" w:rsidP="003A6ADA">
            <w:r w:rsidRPr="006C782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6C782A" w:rsidRDefault="00CA5ACF" w:rsidP="003A6ADA">
            <w:r w:rsidRPr="006C782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02299A" w:rsidP="00C638AB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="00CA5ACF" w:rsidRPr="003A6ADA">
              <w:rPr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6C782A" w:rsidRDefault="00CA5ACF" w:rsidP="00C638AB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6C782A">
              <w:rPr>
                <w:b/>
                <w:i/>
              </w:rPr>
              <w:t>Комплекс процессных мероприятий «</w:t>
            </w:r>
            <w:r w:rsidRPr="006C782A">
              <w:rPr>
                <w:b/>
                <w:bCs/>
                <w:i/>
              </w:rPr>
              <w:t xml:space="preserve">Обеспечение </w:t>
            </w:r>
            <w:r w:rsidRPr="006C782A">
              <w:rPr>
                <w:b/>
                <w:bCs/>
                <w:i/>
              </w:rPr>
              <w:lastRenderedPageBreak/>
              <w:t>безопасности на водах</w:t>
            </w:r>
            <w:r w:rsidRPr="006C782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C782A" w:rsidRDefault="00CA5ACF" w:rsidP="006C782A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782A">
              <w:rPr>
                <w:sz w:val="28"/>
                <w:szCs w:val="28"/>
              </w:rPr>
              <w:t>6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5A7F9C">
              <w:t>Криворожского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655"/>
        </w:tabs>
        <w:rPr>
          <w:rFonts w:eastAsia="Calibri"/>
          <w:lang w:eastAsia="en-US"/>
        </w:rPr>
      </w:pPr>
    </w:p>
    <w:p w:rsidR="003A6ADA" w:rsidRPr="003A6ADA" w:rsidRDefault="003A6ADA" w:rsidP="003A6ADA">
      <w:pPr>
        <w:rPr>
          <w:rFonts w:eastAsia="Calibri"/>
          <w:lang w:eastAsia="en-US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III. ПАСПОРТ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 w:rsidR="00CA5ACF" w:rsidRPr="00652C42">
        <w:rPr>
          <w:rFonts w:eastAsia="Calibri"/>
          <w:bCs/>
          <w:sz w:val="28"/>
          <w:szCs w:val="28"/>
          <w:lang w:eastAsia="en-US"/>
        </w:rPr>
        <w:t>Пожарная безопасность</w:t>
      </w:r>
      <w:r w:rsidRPr="003A6ADA">
        <w:rPr>
          <w:sz w:val="28"/>
          <w:szCs w:val="20"/>
        </w:rPr>
        <w:t>»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751"/>
        <w:gridCol w:w="713"/>
        <w:gridCol w:w="6285"/>
      </w:tblGrid>
      <w:tr w:rsidR="003A6ADA" w:rsidRPr="003A6ADA" w:rsidTr="0002299A">
        <w:tc>
          <w:tcPr>
            <w:tcW w:w="1276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Ответственный</w:t>
            </w:r>
            <w:proofErr w:type="gramEnd"/>
            <w:r w:rsidRPr="003A6ADA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285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A6ADA" w:rsidRPr="003A6ADA" w:rsidTr="0002299A">
        <w:tc>
          <w:tcPr>
            <w:tcW w:w="1276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Связь с муниципальной программой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285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муниципальная программа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«</w:t>
            </w:r>
            <w:r w:rsidR="00E014D2">
              <w:rPr>
                <w:sz w:val="28"/>
                <w:szCs w:val="20"/>
              </w:rPr>
              <w:t>Обеспечение пожарной безопасности и безопасности людей на водных объектах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275"/>
      </w:tblGrid>
      <w:tr w:rsidR="003A6ADA" w:rsidRPr="003A6ADA" w:rsidTr="0002299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№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Признак возрастания /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Уровень </w:t>
            </w:r>
            <w:proofErr w:type="gramStart"/>
            <w:r w:rsidRPr="003A6ADA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A6ADA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система</w:t>
            </w:r>
          </w:p>
        </w:tc>
      </w:tr>
      <w:tr w:rsidR="003A6ADA" w:rsidRPr="003A6ADA" w:rsidTr="0002299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A6ADA" w:rsidRPr="003A6ADA" w:rsidTr="0002299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12</w:t>
            </w:r>
          </w:p>
        </w:tc>
      </w:tr>
      <w:tr w:rsidR="003A6ADA" w:rsidRPr="003A6ADA" w:rsidTr="0002299A"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lastRenderedPageBreak/>
              <w:t>Задача 1 комплекса процессных мероприятий «</w:t>
            </w:r>
            <w:r w:rsidR="00046121" w:rsidRPr="00A1070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поддержание высокой готовности сил и сре</w:t>
            </w:r>
            <w:proofErr w:type="gramStart"/>
            <w:r w:rsidR="00046121" w:rsidRPr="00A1070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дств </w:t>
            </w:r>
            <w:r w:rsidR="005A7F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</w:t>
            </w:r>
            <w:proofErr w:type="gramEnd"/>
            <w:r w:rsidR="005A7F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иворожского</w:t>
            </w:r>
            <w:r w:rsidR="00046121" w:rsidRPr="00A1070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A10706">
              <w:rPr>
                <w:sz w:val="28"/>
                <w:szCs w:val="28"/>
              </w:rPr>
              <w:t>»</w:t>
            </w:r>
          </w:p>
        </w:tc>
      </w:tr>
      <w:tr w:rsidR="003A6ADA" w:rsidRPr="003A6ADA" w:rsidTr="0002299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убывание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 xml:space="preserve">Администрация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A107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-</w:t>
            </w:r>
          </w:p>
        </w:tc>
      </w:tr>
      <w:tr w:rsidR="003A6ADA" w:rsidRPr="003A6ADA" w:rsidTr="0002299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спасенных людей при пожарах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24EFF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24EFF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24EFF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24EFF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 xml:space="preserve">Администрация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A107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-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A6ADA" w:rsidRPr="003A6ADA" w:rsidTr="003A6AD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3A6ADA" w:rsidRPr="003A6ADA" w:rsidRDefault="003A6ADA" w:rsidP="003A6ADA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измерения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 результата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по годам реализации</w:t>
            </w:r>
          </w:p>
        </w:tc>
      </w:tr>
      <w:tr w:rsidR="003A6ADA" w:rsidRPr="003A6ADA" w:rsidTr="003A6AD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</w:tr>
      <w:tr w:rsidR="003A6ADA" w:rsidRPr="003A6ADA" w:rsidTr="003A6AD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</w:pPr>
            <w:r w:rsidRPr="003A6ADA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</w:tr>
      <w:tr w:rsidR="003A6ADA" w:rsidRPr="003A6ADA" w:rsidTr="003A6AD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Задача 1 комплекса процессных мероприятий «</w:t>
            </w:r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поддержание высокой готовности сил и сре</w:t>
            </w:r>
            <w:proofErr w:type="gramStart"/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дств </w:t>
            </w:r>
            <w:r w:rsidR="005A7F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</w:t>
            </w:r>
            <w:proofErr w:type="gramEnd"/>
            <w:r w:rsidR="005A7F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иворожского</w:t>
            </w:r>
            <w:r w:rsidR="00046121" w:rsidRPr="00652C4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3A6ADA">
              <w:rPr>
                <w:sz w:val="28"/>
                <w:szCs w:val="28"/>
              </w:rPr>
              <w:t>»</w:t>
            </w:r>
          </w:p>
        </w:tc>
      </w:tr>
      <w:tr w:rsidR="003A6ADA" w:rsidRPr="003A6ADA" w:rsidTr="003A6AD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</w:pPr>
            <w:r w:rsidRPr="003A6ADA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Мероприятие (результат) 1.1 «</w:t>
            </w:r>
            <w:r w:rsidR="00046121" w:rsidRPr="00046121">
              <w:rPr>
                <w:bCs/>
                <w:sz w:val="28"/>
                <w:szCs w:val="28"/>
              </w:rPr>
              <w:t xml:space="preserve">Обеспечение противопожарным оборудованием и </w:t>
            </w:r>
            <w:r w:rsidR="00046121" w:rsidRPr="00046121">
              <w:rPr>
                <w:bCs/>
                <w:sz w:val="28"/>
                <w:szCs w:val="28"/>
              </w:rPr>
              <w:lastRenderedPageBreak/>
              <w:t>совершенствование противопожарной защиты объектов социальной сферы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46121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46121">
              <w:rPr>
                <w:sz w:val="28"/>
                <w:szCs w:val="28"/>
              </w:rPr>
              <w:t xml:space="preserve">улучшение оперативных возможностей противопожарных </w:t>
            </w:r>
            <w:r w:rsidRPr="00046121">
              <w:rPr>
                <w:sz w:val="28"/>
                <w:szCs w:val="28"/>
              </w:rPr>
              <w:lastRenderedPageBreak/>
              <w:t xml:space="preserve">подразделений при тушении пожаров и спасании людей на пожарах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A6ADA" w:rsidRPr="003A6ADA" w:rsidTr="003A6AD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№ </w:t>
            </w:r>
            <w:proofErr w:type="gramStart"/>
            <w:r w:rsidRPr="003A6ADA">
              <w:rPr>
                <w:szCs w:val="20"/>
              </w:rPr>
              <w:t>п</w:t>
            </w:r>
            <w:proofErr w:type="gramEnd"/>
            <w:r w:rsidRPr="003A6ADA">
              <w:rPr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Объем расходов по годам реализации, </w:t>
            </w:r>
            <w:proofErr w:type="spellStart"/>
            <w:r w:rsidRPr="003A6ADA">
              <w:rPr>
                <w:szCs w:val="20"/>
              </w:rPr>
              <w:t>тыс</w:t>
            </w:r>
            <w:proofErr w:type="gramStart"/>
            <w:r w:rsidRPr="003A6ADA">
              <w:rPr>
                <w:szCs w:val="20"/>
              </w:rPr>
              <w:t>.р</w:t>
            </w:r>
            <w:proofErr w:type="gramEnd"/>
            <w:r w:rsidRPr="003A6ADA">
              <w:rPr>
                <w:szCs w:val="20"/>
              </w:rPr>
              <w:t>ублей</w:t>
            </w:r>
            <w:proofErr w:type="spellEnd"/>
          </w:p>
        </w:tc>
      </w:tr>
      <w:tr w:rsidR="003A6ADA" w:rsidRPr="003A6ADA" w:rsidTr="003A6AD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rPr>
          <w:rFonts w:ascii="Calibri" w:hAnsi="Calibri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A6ADA" w:rsidRPr="003A6ADA" w:rsidTr="006B3ECF">
        <w:trPr>
          <w:trHeight w:val="65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3A6ADA" w:rsidRPr="003A6ADA" w:rsidTr="003A6AD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2312DC" w:rsidRDefault="003A6ADA" w:rsidP="003A6ADA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2312DC">
              <w:rPr>
                <w:b/>
                <w:i/>
                <w:szCs w:val="20"/>
              </w:rPr>
              <w:t>Комплекс процессных мероприятий «</w:t>
            </w:r>
            <w:r w:rsidR="00046121" w:rsidRPr="002312DC">
              <w:rPr>
                <w:b/>
                <w:bCs/>
                <w:i/>
                <w:szCs w:val="20"/>
              </w:rPr>
              <w:t>Пожарная безопасность</w:t>
            </w:r>
            <w:r w:rsidRPr="002312DC">
              <w:rPr>
                <w:b/>
                <w:i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2312DC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387,5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387,5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775,0</w:t>
            </w:r>
          </w:p>
        </w:tc>
      </w:tr>
      <w:tr w:rsidR="002312DC" w:rsidRPr="003A6ADA" w:rsidTr="003A6AD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2312DC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387,5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387,5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775,0</w:t>
            </w:r>
          </w:p>
        </w:tc>
      </w:tr>
      <w:tr w:rsidR="003A6ADA" w:rsidRPr="003A6ADA" w:rsidTr="003A6AD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2312DC" w:rsidRDefault="003A6ADA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 xml:space="preserve">безвозмездные поступления в бюджет </w:t>
            </w:r>
            <w:r w:rsidR="005A7F9C" w:rsidRPr="002312DC">
              <w:rPr>
                <w:szCs w:val="20"/>
              </w:rPr>
              <w:t>Криворожского</w:t>
            </w:r>
            <w:r w:rsidRPr="002312DC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2312DC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312DC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0,0</w:t>
            </w:r>
          </w:p>
        </w:tc>
      </w:tr>
      <w:tr w:rsidR="002312DC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2312DC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</w:tr>
      <w:tr w:rsidR="002312DC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2312DC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</w:tr>
      <w:tr w:rsidR="002312DC" w:rsidRPr="003A6ADA" w:rsidTr="003A6AD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2312DC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2312DC" w:rsidRDefault="002312DC" w:rsidP="002312DC">
            <w:pPr>
              <w:jc w:val="center"/>
            </w:pPr>
            <w:r w:rsidRPr="002312DC">
              <w:t>0,0</w:t>
            </w:r>
          </w:p>
        </w:tc>
      </w:tr>
      <w:tr w:rsidR="002312DC" w:rsidRPr="003A6ADA" w:rsidTr="003A6AD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2312DC">
              <w:rPr>
                <w:i/>
                <w:szCs w:val="20"/>
              </w:rPr>
              <w:t>Мероприятие (результат) 1.1 «</w:t>
            </w:r>
            <w:r w:rsidRPr="002312DC">
              <w:rPr>
                <w:bCs/>
                <w:i/>
                <w:szCs w:val="20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2312DC">
              <w:rPr>
                <w:i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2312DC" w:rsidRDefault="002312DC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2312DC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387,5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387,5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775,0</w:t>
            </w:r>
          </w:p>
        </w:tc>
      </w:tr>
      <w:tr w:rsidR="002312DC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6C782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387,5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387,5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775,0</w:t>
            </w:r>
          </w:p>
        </w:tc>
      </w:tr>
      <w:tr w:rsidR="002312DC" w:rsidRPr="003A6ADA" w:rsidTr="003A6AD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2312DC" w:rsidRDefault="002312DC" w:rsidP="003A6ADA">
            <w:pPr>
              <w:rPr>
                <w:szCs w:val="20"/>
              </w:rPr>
            </w:pPr>
            <w:r w:rsidRPr="002312DC">
              <w:rPr>
                <w:szCs w:val="20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6C782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</w:tr>
      <w:tr w:rsidR="002312DC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</w:tr>
      <w:tr w:rsidR="002312DC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</w:tr>
      <w:tr w:rsidR="002312DC" w:rsidRPr="003A6ADA" w:rsidTr="003A6AD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F23E93" w:rsidRDefault="002312DC" w:rsidP="002312DC">
            <w:pPr>
              <w:jc w:val="center"/>
            </w:pPr>
            <w:r w:rsidRPr="00F23E93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F23E93">
              <w:t>0,0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977"/>
        <w:gridCol w:w="2268"/>
        <w:gridCol w:w="1984"/>
      </w:tblGrid>
      <w:tr w:rsidR="003A6ADA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п</w:t>
            </w:r>
            <w:proofErr w:type="gramEnd"/>
            <w:r w:rsidRPr="003A6ADA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Задача,</w:t>
            </w:r>
            <w:r w:rsidRPr="003A6ADA">
              <w:rPr>
                <w:spacing w:val="-2"/>
                <w:sz w:val="28"/>
                <w:szCs w:val="28"/>
              </w:rPr>
              <w:t xml:space="preserve"> м</w:t>
            </w:r>
            <w:r w:rsidRPr="003A6ADA">
              <w:rPr>
                <w:sz w:val="28"/>
                <w:szCs w:val="28"/>
              </w:rPr>
              <w:t>ероприятие</w:t>
            </w:r>
            <w:r w:rsidRPr="003A6ADA">
              <w:rPr>
                <w:spacing w:val="-4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(результат)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/</w:t>
            </w:r>
            <w:r w:rsidRPr="003A6ADA">
              <w:rPr>
                <w:spacing w:val="-1"/>
                <w:sz w:val="28"/>
                <w:szCs w:val="28"/>
              </w:rPr>
              <w:t xml:space="preserve">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(ФИО</w:t>
            </w:r>
            <w:proofErr w:type="gramStart"/>
            <w:r w:rsidRPr="003A6ADA">
              <w:rPr>
                <w:sz w:val="28"/>
                <w:szCs w:val="28"/>
              </w:rPr>
              <w:t xml:space="preserve">., </w:t>
            </w:r>
            <w:proofErr w:type="gramEnd"/>
            <w:r w:rsidRPr="003A6ADA">
              <w:rPr>
                <w:sz w:val="28"/>
                <w:szCs w:val="28"/>
              </w:rPr>
              <w:t>должность,</w:t>
            </w:r>
            <w:r w:rsidRPr="003A6AD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5A7F9C">
              <w:rPr>
                <w:spacing w:val="-1"/>
                <w:sz w:val="28"/>
                <w:szCs w:val="28"/>
              </w:rPr>
              <w:t>Криворожского</w:t>
            </w:r>
            <w:r w:rsidRPr="003A6ADA">
              <w:rPr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A6ADA">
              <w:rPr>
                <w:sz w:val="28"/>
                <w:szCs w:val="28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Информационная система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3A6ADA" w:rsidRPr="003A6ADA" w:rsidTr="0002299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3A6ADA" w:rsidRPr="003A6ADA" w:rsidTr="003A6AD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E550ED" w:rsidP="00982C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E550ED">
              <w:rPr>
                <w:sz w:val="28"/>
                <w:szCs w:val="20"/>
              </w:rPr>
              <w:t>1. Задача 1 комплекса процессных мероприятий «</w:t>
            </w:r>
            <w:r w:rsidRPr="00E550ED">
              <w:rPr>
                <w:bCs/>
                <w:sz w:val="28"/>
                <w:szCs w:val="20"/>
              </w:rPr>
              <w:t>поддержание высокой готовности сил и сре</w:t>
            </w:r>
            <w:proofErr w:type="gramStart"/>
            <w:r w:rsidRPr="00E550ED">
              <w:rPr>
                <w:bCs/>
                <w:sz w:val="28"/>
                <w:szCs w:val="20"/>
              </w:rPr>
              <w:t>дств Кр</w:t>
            </w:r>
            <w:proofErr w:type="gramEnd"/>
            <w:r w:rsidRPr="00E550ED">
              <w:rPr>
                <w:bCs/>
                <w:sz w:val="28"/>
                <w:szCs w:val="20"/>
              </w:rPr>
              <w:t>иворожского сельского поселения</w:t>
            </w:r>
            <w:r w:rsidRPr="00E550ED">
              <w:rPr>
                <w:sz w:val="28"/>
                <w:szCs w:val="20"/>
              </w:rPr>
              <w:t>»</w:t>
            </w:r>
          </w:p>
        </w:tc>
      </w:tr>
      <w:tr w:rsidR="003A6ADA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E3BC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Мероприятие (результат) 1 «</w:t>
            </w:r>
            <w:r w:rsidR="00046121" w:rsidRPr="00046121">
              <w:rPr>
                <w:bCs/>
                <w:sz w:val="28"/>
                <w:szCs w:val="20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3A6ADA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046121" w:rsidRPr="003A6ADA" w:rsidTr="0002299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E3BC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2299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5A7F9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</w:t>
            </w:r>
            <w:r w:rsidR="0002299A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46121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46121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Х – данные ячейки не заполняются.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III. ПАСПОРТ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 w:rsidRPr="00982C9C">
        <w:rPr>
          <w:rFonts w:eastAsia="Calibri"/>
          <w:bCs/>
          <w:sz w:val="28"/>
          <w:szCs w:val="28"/>
          <w:lang w:eastAsia="en-US"/>
        </w:rPr>
        <w:t>Обеспечение безопасности на водах</w:t>
      </w:r>
      <w:r w:rsidRPr="003A6ADA">
        <w:rPr>
          <w:sz w:val="28"/>
          <w:szCs w:val="20"/>
        </w:rPr>
        <w:t>»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35"/>
        <w:gridCol w:w="713"/>
        <w:gridCol w:w="6427"/>
      </w:tblGrid>
      <w:tr w:rsidR="00982C9C" w:rsidRPr="003A6ADA" w:rsidTr="0002299A">
        <w:tc>
          <w:tcPr>
            <w:tcW w:w="992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7035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Ответственный</w:t>
            </w:r>
            <w:proofErr w:type="gramEnd"/>
            <w:r w:rsidRPr="003A6ADA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82C9C" w:rsidRPr="003A6ADA" w:rsidTr="0002299A">
        <w:tc>
          <w:tcPr>
            <w:tcW w:w="992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7035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Связь с муниципальной программой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муниципальная программа </w:t>
            </w:r>
            <w:r w:rsidR="005A7F9C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«</w:t>
            </w:r>
            <w:r w:rsidR="00E014D2">
              <w:rPr>
                <w:sz w:val="28"/>
                <w:szCs w:val="20"/>
              </w:rPr>
              <w:t>Обеспечение пожарной безопасности и безопасности людей на водных объектах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82C9C" w:rsidRPr="003A6ADA" w:rsidTr="00C638AB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№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Признак возрастания /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Уровень </w:t>
            </w:r>
            <w:proofErr w:type="gramStart"/>
            <w:r w:rsidRPr="003A6ADA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A6ADA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система</w:t>
            </w:r>
          </w:p>
        </w:tc>
      </w:tr>
      <w:tr w:rsidR="00982C9C" w:rsidRPr="003A6ADA" w:rsidTr="00C638AB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82C9C" w:rsidRPr="003A6ADA" w:rsidTr="00C638AB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12</w:t>
            </w:r>
          </w:p>
        </w:tc>
      </w:tr>
      <w:tr w:rsidR="00982C9C" w:rsidRPr="003A6ADA" w:rsidTr="00C638AB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3E3BC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2C9C" w:rsidRPr="00A10706">
              <w:rPr>
                <w:sz w:val="28"/>
                <w:szCs w:val="28"/>
              </w:rPr>
              <w:t>Задача 1 комплекса процессных мероприятий «</w:t>
            </w:r>
            <w:r w:rsidR="00982C9C" w:rsidRPr="00A1070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  <w:r w:rsidR="00982C9C" w:rsidRPr="00A10706">
              <w:rPr>
                <w:sz w:val="28"/>
                <w:szCs w:val="28"/>
              </w:rPr>
              <w:t>»</w:t>
            </w:r>
          </w:p>
        </w:tc>
      </w:tr>
      <w:tr w:rsidR="00982C9C" w:rsidRPr="003A6ADA" w:rsidTr="00C638A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proofErr w:type="gramStart"/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профилакти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ческих</w:t>
            </w:r>
            <w:proofErr w:type="spellEnd"/>
            <w:proofErr w:type="gramEnd"/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выездов по </w:t>
            </w:r>
            <w:proofErr w:type="spellStart"/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предупрежде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нию</w:t>
            </w:r>
            <w:proofErr w:type="spellEnd"/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происшествий </w:t>
            </w:r>
            <w:r w:rsidRPr="00AF58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 xml:space="preserve">Администрация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A107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-</w:t>
            </w:r>
          </w:p>
        </w:tc>
      </w:tr>
      <w:tr w:rsidR="00982C9C" w:rsidRPr="003A6ADA" w:rsidTr="00C638A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F583B" w:rsidRDefault="00982C9C" w:rsidP="00C638AB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Администрация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-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82C9C" w:rsidRPr="003A6ADA" w:rsidTr="00C638AB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982C9C" w:rsidRPr="003A6ADA" w:rsidRDefault="00982C9C" w:rsidP="00C638AB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измерения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 результата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по годам реализации</w:t>
            </w:r>
          </w:p>
        </w:tc>
      </w:tr>
      <w:tr w:rsidR="00982C9C" w:rsidRPr="003A6ADA" w:rsidTr="00C638AB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</w:tr>
      <w:tr w:rsidR="00982C9C" w:rsidRPr="003A6ADA" w:rsidTr="00C638AB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</w:pPr>
            <w:r w:rsidRPr="003A6ADA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</w:tr>
      <w:tr w:rsidR="00982C9C" w:rsidRPr="003A6ADA" w:rsidTr="00C638AB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Задача 1 комплекса процессных мероприятий «</w:t>
            </w:r>
            <w:r w:rsidRPr="00982C9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  <w:r w:rsidRPr="003A6ADA">
              <w:rPr>
                <w:sz w:val="28"/>
                <w:szCs w:val="28"/>
              </w:rPr>
              <w:t>»</w:t>
            </w:r>
          </w:p>
        </w:tc>
      </w:tr>
      <w:tr w:rsidR="00982C9C" w:rsidRPr="003A6ADA" w:rsidTr="00C638A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</w:pPr>
            <w:r w:rsidRPr="003A6ADA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Мероприятие (результат) 1.1 «</w:t>
            </w:r>
            <w:r w:rsidR="005C4572" w:rsidRPr="005C4572">
              <w:rPr>
                <w:bCs/>
                <w:sz w:val="28"/>
                <w:szCs w:val="28"/>
              </w:rPr>
              <w:t>Мероприятия по обеспечению средствами систем оповещения населения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82C9C">
              <w:rPr>
                <w:sz w:val="28"/>
                <w:szCs w:val="28"/>
              </w:rPr>
              <w:t xml:space="preserve">улучшение оперативных возможностей </w:t>
            </w:r>
            <w:r w:rsidRPr="00982C9C">
              <w:rPr>
                <w:bCs/>
                <w:sz w:val="28"/>
                <w:szCs w:val="28"/>
              </w:rPr>
              <w:t xml:space="preserve">поисково-спасательных </w:t>
            </w:r>
            <w:r w:rsidRPr="00982C9C">
              <w:rPr>
                <w:bCs/>
                <w:sz w:val="28"/>
                <w:szCs w:val="28"/>
              </w:rPr>
              <w:lastRenderedPageBreak/>
              <w:t xml:space="preserve">подразделений </w:t>
            </w:r>
            <w:r w:rsidRPr="00982C9C">
              <w:rPr>
                <w:sz w:val="28"/>
                <w:szCs w:val="28"/>
              </w:rPr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982C9C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15239" w:type="dxa"/>
        <w:jc w:val="center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998"/>
        <w:gridCol w:w="1937"/>
        <w:gridCol w:w="1395"/>
        <w:gridCol w:w="1417"/>
        <w:gridCol w:w="1418"/>
        <w:gridCol w:w="2694"/>
      </w:tblGrid>
      <w:tr w:rsidR="00982C9C" w:rsidRPr="003A6ADA" w:rsidTr="0002299A">
        <w:trPr>
          <w:trHeight w:val="27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№ </w:t>
            </w:r>
            <w:proofErr w:type="gramStart"/>
            <w:r w:rsidRPr="003A6ADA">
              <w:rPr>
                <w:szCs w:val="20"/>
              </w:rPr>
              <w:t>п</w:t>
            </w:r>
            <w:proofErr w:type="gramEnd"/>
            <w:r w:rsidRPr="003A6ADA">
              <w:rPr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Объем расходов по годам реализации, </w:t>
            </w:r>
            <w:proofErr w:type="spellStart"/>
            <w:r w:rsidRPr="003A6ADA">
              <w:rPr>
                <w:szCs w:val="20"/>
              </w:rPr>
              <w:t>тыс</w:t>
            </w:r>
            <w:proofErr w:type="gramStart"/>
            <w:r w:rsidRPr="003A6ADA">
              <w:rPr>
                <w:szCs w:val="20"/>
              </w:rPr>
              <w:t>.р</w:t>
            </w:r>
            <w:proofErr w:type="gramEnd"/>
            <w:r w:rsidRPr="003A6ADA">
              <w:rPr>
                <w:szCs w:val="20"/>
              </w:rPr>
              <w:t>ублей</w:t>
            </w:r>
            <w:proofErr w:type="spellEnd"/>
          </w:p>
        </w:tc>
      </w:tr>
      <w:tr w:rsidR="00982C9C" w:rsidRPr="003A6ADA" w:rsidTr="0002299A">
        <w:trPr>
          <w:trHeight w:val="46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982C9C" w:rsidRPr="003A6ADA" w:rsidRDefault="00982C9C" w:rsidP="00982C9C">
      <w:pPr>
        <w:rPr>
          <w:rFonts w:ascii="Calibri" w:hAnsi="Calibri"/>
          <w:sz w:val="2"/>
          <w:szCs w:val="20"/>
        </w:rPr>
      </w:pPr>
    </w:p>
    <w:tbl>
      <w:tblPr>
        <w:tblW w:w="15156" w:type="dxa"/>
        <w:jc w:val="center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837"/>
        <w:gridCol w:w="1843"/>
        <w:gridCol w:w="1417"/>
        <w:gridCol w:w="1418"/>
        <w:gridCol w:w="1417"/>
        <w:gridCol w:w="2672"/>
      </w:tblGrid>
      <w:tr w:rsidR="00982C9C" w:rsidRPr="003A6ADA" w:rsidTr="0002299A">
        <w:trPr>
          <w:trHeight w:val="264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982C9C" w:rsidRPr="003A6ADA" w:rsidTr="0002299A">
        <w:trPr>
          <w:trHeight w:val="545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3A6ADA">
              <w:rPr>
                <w:b/>
                <w:i/>
                <w:szCs w:val="20"/>
              </w:rPr>
              <w:t>Комплекс процессных мероприятий «</w:t>
            </w:r>
            <w:r w:rsidRPr="00982C9C">
              <w:rPr>
                <w:b/>
                <w:bCs/>
                <w:i/>
                <w:szCs w:val="20"/>
              </w:rPr>
              <w:t>Обеспечение безопасности на водах</w:t>
            </w:r>
            <w:r w:rsidRPr="003A6ADA">
              <w:rPr>
                <w:b/>
                <w:i/>
                <w:szCs w:val="20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2312DC" w:rsidP="002312DC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</w:tr>
      <w:tr w:rsidR="002312DC" w:rsidRPr="003A6ADA" w:rsidTr="0002299A">
        <w:trPr>
          <w:trHeight w:val="26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54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324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545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lastRenderedPageBreak/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1.1 «</w:t>
            </w:r>
            <w:r w:rsidRPr="00982C9C">
              <w:rPr>
                <w:bCs/>
                <w:i/>
                <w:szCs w:val="20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  <w:r w:rsidRPr="003A6ADA">
              <w:rPr>
                <w:i/>
                <w:szCs w:val="20"/>
              </w:rPr>
              <w:t>» 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54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  <w:tr w:rsidR="002312DC" w:rsidRPr="003A6ADA" w:rsidTr="0002299A">
        <w:trPr>
          <w:trHeight w:val="348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2DC" w:rsidRPr="003A6ADA" w:rsidRDefault="002312D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C" w:rsidRPr="003A6ADA" w:rsidRDefault="002312D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Pr="00A84CFA" w:rsidRDefault="002312DC" w:rsidP="002312DC">
            <w:pPr>
              <w:jc w:val="center"/>
            </w:pPr>
            <w:r w:rsidRPr="00A84CFA">
              <w:t>0,0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DC" w:rsidRDefault="002312DC" w:rsidP="002312DC">
            <w:pPr>
              <w:jc w:val="center"/>
            </w:pPr>
            <w:r w:rsidRPr="00A84CFA">
              <w:t>0,0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977"/>
        <w:gridCol w:w="2268"/>
        <w:gridCol w:w="1984"/>
      </w:tblGrid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п</w:t>
            </w:r>
            <w:proofErr w:type="gramEnd"/>
            <w:r w:rsidRPr="003A6ADA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Задача,</w:t>
            </w:r>
            <w:r w:rsidRPr="003A6ADA">
              <w:rPr>
                <w:spacing w:val="-2"/>
                <w:sz w:val="28"/>
                <w:szCs w:val="28"/>
              </w:rPr>
              <w:t xml:space="preserve"> м</w:t>
            </w:r>
            <w:r w:rsidRPr="003A6ADA">
              <w:rPr>
                <w:sz w:val="28"/>
                <w:szCs w:val="28"/>
              </w:rPr>
              <w:t>ероприятие</w:t>
            </w:r>
            <w:r w:rsidRPr="003A6ADA">
              <w:rPr>
                <w:spacing w:val="-4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(результат)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/</w:t>
            </w:r>
            <w:r w:rsidRPr="003A6ADA">
              <w:rPr>
                <w:spacing w:val="-1"/>
                <w:sz w:val="28"/>
                <w:szCs w:val="28"/>
              </w:rPr>
              <w:t xml:space="preserve"> </w:t>
            </w:r>
          </w:p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(ФИО</w:t>
            </w:r>
            <w:proofErr w:type="gramStart"/>
            <w:r w:rsidRPr="003A6ADA">
              <w:rPr>
                <w:sz w:val="28"/>
                <w:szCs w:val="28"/>
              </w:rPr>
              <w:t xml:space="preserve">., </w:t>
            </w:r>
            <w:proofErr w:type="gramEnd"/>
            <w:r w:rsidRPr="003A6ADA">
              <w:rPr>
                <w:sz w:val="28"/>
                <w:szCs w:val="28"/>
              </w:rPr>
              <w:t>должность,</w:t>
            </w:r>
            <w:r w:rsidRPr="003A6AD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5A7F9C">
              <w:rPr>
                <w:spacing w:val="-1"/>
                <w:sz w:val="28"/>
                <w:szCs w:val="28"/>
              </w:rPr>
              <w:t>Криворожского</w:t>
            </w:r>
            <w:r w:rsidRPr="003A6ADA">
              <w:rPr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A6ADA">
              <w:rPr>
                <w:sz w:val="28"/>
                <w:szCs w:val="28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Информационная система </w:t>
            </w:r>
          </w:p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982C9C" w:rsidRPr="003A6ADA" w:rsidTr="00A0157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982C9C" w:rsidRPr="003A6ADA" w:rsidTr="00C638AB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3E3BC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E550ED" w:rsidRPr="00E550ED">
              <w:rPr>
                <w:sz w:val="28"/>
                <w:szCs w:val="20"/>
              </w:rPr>
              <w:t>Задача 1 комплекса процессных мероприятий «</w:t>
            </w:r>
            <w:r w:rsidR="00E550ED" w:rsidRPr="00E550ED">
              <w:rPr>
                <w:bCs/>
                <w:sz w:val="28"/>
                <w:szCs w:val="20"/>
              </w:rPr>
              <w:t>обеспечение эффективного предупреждения и ликвидации происшествий на водных объектах</w:t>
            </w:r>
            <w:r w:rsidR="00E550ED" w:rsidRPr="00E550ED">
              <w:rPr>
                <w:sz w:val="28"/>
                <w:szCs w:val="20"/>
              </w:rPr>
              <w:t>»</w:t>
            </w:r>
          </w:p>
        </w:tc>
      </w:tr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3E3BC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Мероприятие (результат) 1</w:t>
            </w:r>
            <w:r w:rsidR="003E3BCC">
              <w:rPr>
                <w:sz w:val="28"/>
                <w:szCs w:val="20"/>
              </w:rPr>
              <w:t>.</w:t>
            </w:r>
            <w:r w:rsidRPr="003A6ADA">
              <w:rPr>
                <w:sz w:val="28"/>
                <w:szCs w:val="20"/>
              </w:rPr>
              <w:t xml:space="preserve"> «</w:t>
            </w:r>
            <w:r w:rsidRPr="00982C9C">
              <w:rPr>
                <w:bCs/>
                <w:sz w:val="28"/>
                <w:szCs w:val="20"/>
              </w:rPr>
              <w:t>Мероприятия по обеспечению средствами систем оповещения населения</w:t>
            </w:r>
            <w:r w:rsidRPr="003A6ADA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82C9C" w:rsidRPr="003A6ADA" w:rsidTr="00A0157C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3E3BC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1.1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A0157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5A7F9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</w:t>
            </w:r>
            <w:r w:rsidR="00A0157C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3E3BC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3E3BC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A7F9C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046121" w:rsidRDefault="00046121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A6ADA" w:rsidRP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>Сведения</w:t>
      </w:r>
    </w:p>
    <w:p w:rsidR="003A6ADA" w:rsidRP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3A6ADA" w:rsidRPr="003A6ADA" w:rsidTr="006B3ECF">
        <w:trPr>
          <w:tblCellSpacing w:w="5" w:type="nil"/>
          <w:jc w:val="center"/>
        </w:trPr>
        <w:tc>
          <w:tcPr>
            <w:tcW w:w="567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6B3ECF">
              <w:rPr>
                <w:kern w:val="2"/>
                <w:sz w:val="28"/>
                <w:szCs w:val="28"/>
              </w:rPr>
              <w:t>п</w:t>
            </w:r>
            <w:proofErr w:type="gramEnd"/>
            <w:r w:rsidRPr="006B3EC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3A6ADA" w:rsidRPr="003A6ADA" w:rsidTr="006B3ECF">
        <w:trPr>
          <w:tblHeader/>
          <w:tblCellSpacing w:w="5" w:type="nil"/>
          <w:jc w:val="center"/>
        </w:trPr>
        <w:tc>
          <w:tcPr>
            <w:tcW w:w="567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A6ADA" w:rsidRPr="003A6ADA" w:rsidTr="006B3ECF">
        <w:trPr>
          <w:tblCellSpacing w:w="5" w:type="nil"/>
          <w:jc w:val="center"/>
        </w:trPr>
        <w:tc>
          <w:tcPr>
            <w:tcW w:w="567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  <w:shd w:val="clear" w:color="auto" w:fill="auto"/>
          </w:tcPr>
          <w:p w:rsidR="003A6ADA" w:rsidRPr="006B3ECF" w:rsidRDefault="00982C9C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B3ECF">
              <w:rPr>
                <w:bCs/>
                <w:kern w:val="2"/>
                <w:sz w:val="28"/>
                <w:szCs w:val="28"/>
              </w:rPr>
              <w:t xml:space="preserve">Доля населения </w:t>
            </w:r>
            <w:r w:rsidR="005A7F9C" w:rsidRPr="006B3ECF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6B3ECF">
              <w:rPr>
                <w:bCs/>
                <w:kern w:val="2"/>
                <w:sz w:val="28"/>
                <w:szCs w:val="28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245" w:type="dxa"/>
            <w:shd w:val="clear" w:color="auto" w:fill="auto"/>
          </w:tcPr>
          <w:p w:rsidR="003A6ADA" w:rsidRPr="006B3ECF" w:rsidRDefault="003A6ADA" w:rsidP="003A6ADA">
            <w:pPr>
              <w:jc w:val="center"/>
              <w:rPr>
                <w:kern w:val="2"/>
                <w:sz w:val="28"/>
                <w:szCs w:val="28"/>
              </w:rPr>
            </w:pPr>
            <w:r w:rsidRPr="006B3ECF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:rsidR="003A6ADA" w:rsidRPr="006B3ECF" w:rsidRDefault="00982C9C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B3ECF">
              <w:rPr>
                <w:bCs/>
                <w:kern w:val="2"/>
                <w:sz w:val="28"/>
                <w:szCs w:val="28"/>
              </w:rPr>
              <w:t xml:space="preserve">Ко = </w:t>
            </w:r>
            <w:proofErr w:type="spellStart"/>
            <w:r w:rsidRPr="006B3ECF">
              <w:rPr>
                <w:bCs/>
                <w:kern w:val="2"/>
                <w:sz w:val="28"/>
                <w:szCs w:val="28"/>
              </w:rPr>
              <w:t>Кф</w:t>
            </w:r>
            <w:proofErr w:type="spellEnd"/>
            <w:proofErr w:type="gramStart"/>
            <w:r w:rsidRPr="006B3ECF">
              <w:rPr>
                <w:bCs/>
                <w:kern w:val="2"/>
                <w:sz w:val="28"/>
                <w:szCs w:val="28"/>
              </w:rPr>
              <w:t xml:space="preserve"> / </w:t>
            </w:r>
            <w:proofErr w:type="spellStart"/>
            <w:r w:rsidRPr="006B3ECF">
              <w:rPr>
                <w:bCs/>
                <w:kern w:val="2"/>
                <w:sz w:val="28"/>
                <w:szCs w:val="28"/>
              </w:rPr>
              <w:t>К</w:t>
            </w:r>
            <w:proofErr w:type="gramEnd"/>
            <w:r w:rsidRPr="006B3ECF">
              <w:rPr>
                <w:bCs/>
                <w:kern w:val="2"/>
                <w:sz w:val="28"/>
                <w:szCs w:val="28"/>
              </w:rPr>
              <w:t>н</w:t>
            </w:r>
            <w:proofErr w:type="spellEnd"/>
            <w:r w:rsidRPr="006B3ECF">
              <w:rPr>
                <w:bCs/>
                <w:kern w:val="2"/>
                <w:sz w:val="28"/>
                <w:szCs w:val="28"/>
              </w:rPr>
              <w:t xml:space="preserve"> * 100%</w:t>
            </w:r>
          </w:p>
        </w:tc>
        <w:tc>
          <w:tcPr>
            <w:tcW w:w="2886" w:type="dxa"/>
            <w:shd w:val="clear" w:color="auto" w:fill="auto"/>
          </w:tcPr>
          <w:p w:rsidR="00982C9C" w:rsidRPr="006B3ECF" w:rsidRDefault="00982C9C" w:rsidP="00982C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proofErr w:type="gramStart"/>
            <w:r w:rsidRPr="006B3ECF">
              <w:rPr>
                <w:bCs/>
                <w:kern w:val="2"/>
                <w:sz w:val="28"/>
                <w:szCs w:val="28"/>
              </w:rPr>
              <w:t>Ко</w:t>
            </w:r>
            <w:proofErr w:type="gramEnd"/>
            <w:r w:rsidRPr="006B3ECF">
              <w:rPr>
                <w:bCs/>
                <w:kern w:val="2"/>
                <w:sz w:val="28"/>
                <w:szCs w:val="28"/>
              </w:rPr>
              <w:t xml:space="preserve"> – количество оповещаемого населения</w:t>
            </w:r>
          </w:p>
          <w:p w:rsidR="00982C9C" w:rsidRPr="006B3ECF" w:rsidRDefault="00982C9C" w:rsidP="00982C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proofErr w:type="spellStart"/>
            <w:r w:rsidRPr="006B3ECF">
              <w:rPr>
                <w:bCs/>
                <w:kern w:val="2"/>
                <w:sz w:val="28"/>
                <w:szCs w:val="28"/>
              </w:rPr>
              <w:t>Кф</w:t>
            </w:r>
            <w:proofErr w:type="spellEnd"/>
            <w:r w:rsidRPr="006B3ECF">
              <w:rPr>
                <w:bCs/>
                <w:kern w:val="2"/>
                <w:sz w:val="28"/>
                <w:szCs w:val="28"/>
              </w:rPr>
              <w:t xml:space="preserve"> – количество оповещаемого населения </w:t>
            </w:r>
          </w:p>
          <w:p w:rsidR="003A6ADA" w:rsidRPr="006B3ECF" w:rsidRDefault="00982C9C" w:rsidP="00A107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6B3ECF">
              <w:rPr>
                <w:bCs/>
                <w:kern w:val="2"/>
                <w:sz w:val="28"/>
                <w:szCs w:val="28"/>
              </w:rPr>
              <w:t>Кн</w:t>
            </w:r>
            <w:proofErr w:type="spellEnd"/>
            <w:r w:rsidRPr="006B3ECF">
              <w:rPr>
                <w:bCs/>
                <w:kern w:val="2"/>
                <w:sz w:val="28"/>
                <w:szCs w:val="28"/>
              </w:rPr>
              <w:t xml:space="preserve"> – количество населения </w:t>
            </w:r>
            <w:r w:rsidR="005A7F9C" w:rsidRPr="006B3ECF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6B3ECF">
              <w:rPr>
                <w:bCs/>
                <w:kern w:val="2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053" w:type="dxa"/>
            <w:shd w:val="clear" w:color="auto" w:fill="auto"/>
          </w:tcPr>
          <w:p w:rsidR="003A6ADA" w:rsidRPr="006B3ECF" w:rsidRDefault="003A6ADA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A6ADA" w:rsidSect="00A0157C">
      <w:pgSz w:w="16838" w:h="11906" w:orient="landscape" w:code="9"/>
      <w:pgMar w:top="1843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DD" w:rsidRDefault="002A01DD">
      <w:r>
        <w:separator/>
      </w:r>
    </w:p>
  </w:endnote>
  <w:endnote w:type="continuationSeparator" w:id="0">
    <w:p w:rsidR="002A01DD" w:rsidRDefault="002A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DD" w:rsidRDefault="002A01DD">
      <w:r>
        <w:separator/>
      </w:r>
    </w:p>
  </w:footnote>
  <w:footnote w:type="continuationSeparator" w:id="0">
    <w:p w:rsidR="002A01DD" w:rsidRDefault="002A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3E" w:rsidRDefault="00EB2F3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DE9">
      <w:rPr>
        <w:noProof/>
      </w:rPr>
      <w:t>2</w:t>
    </w:r>
    <w:r>
      <w:fldChar w:fldCharType="end"/>
    </w:r>
  </w:p>
  <w:p w:rsidR="00EB2F3E" w:rsidRDefault="00EB2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299A"/>
    <w:rsid w:val="000245CB"/>
    <w:rsid w:val="00024741"/>
    <w:rsid w:val="00030E0D"/>
    <w:rsid w:val="00033625"/>
    <w:rsid w:val="00033FFF"/>
    <w:rsid w:val="0004002B"/>
    <w:rsid w:val="00041013"/>
    <w:rsid w:val="00046121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2EE3"/>
    <w:rsid w:val="000B5EC4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5668E"/>
    <w:rsid w:val="00160274"/>
    <w:rsid w:val="00161B56"/>
    <w:rsid w:val="001643C2"/>
    <w:rsid w:val="00173AD0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D4D6E"/>
    <w:rsid w:val="001E2410"/>
    <w:rsid w:val="001E315B"/>
    <w:rsid w:val="001E7386"/>
    <w:rsid w:val="001E7D46"/>
    <w:rsid w:val="001F0FBD"/>
    <w:rsid w:val="001F2D7A"/>
    <w:rsid w:val="00201CF8"/>
    <w:rsid w:val="00211B74"/>
    <w:rsid w:val="00213C7A"/>
    <w:rsid w:val="00214E5D"/>
    <w:rsid w:val="00217D6D"/>
    <w:rsid w:val="002200D7"/>
    <w:rsid w:val="00227FD9"/>
    <w:rsid w:val="002312DC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01DD"/>
    <w:rsid w:val="002A6150"/>
    <w:rsid w:val="002A7E02"/>
    <w:rsid w:val="002B61A2"/>
    <w:rsid w:val="002B640A"/>
    <w:rsid w:val="002B68D7"/>
    <w:rsid w:val="002C192F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059CE"/>
    <w:rsid w:val="003151D7"/>
    <w:rsid w:val="00320E62"/>
    <w:rsid w:val="00324EFF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97DFF"/>
    <w:rsid w:val="003A0DC2"/>
    <w:rsid w:val="003A60CB"/>
    <w:rsid w:val="003A6ADA"/>
    <w:rsid w:val="003C56B8"/>
    <w:rsid w:val="003C7C7D"/>
    <w:rsid w:val="003D0264"/>
    <w:rsid w:val="003D2CD8"/>
    <w:rsid w:val="003E0278"/>
    <w:rsid w:val="003E3BCC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52563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744"/>
    <w:rsid w:val="0059583F"/>
    <w:rsid w:val="005A51A9"/>
    <w:rsid w:val="005A7F9C"/>
    <w:rsid w:val="005B3F35"/>
    <w:rsid w:val="005B4151"/>
    <w:rsid w:val="005C1451"/>
    <w:rsid w:val="005C3798"/>
    <w:rsid w:val="005C4572"/>
    <w:rsid w:val="005D2695"/>
    <w:rsid w:val="005E7260"/>
    <w:rsid w:val="005E7B1D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3ECF"/>
    <w:rsid w:val="006B426F"/>
    <w:rsid w:val="006C782A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0964"/>
    <w:rsid w:val="00762507"/>
    <w:rsid w:val="007637A2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82312"/>
    <w:rsid w:val="00982C9C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157C"/>
    <w:rsid w:val="00A04D40"/>
    <w:rsid w:val="00A0554E"/>
    <w:rsid w:val="00A10706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4BFF"/>
    <w:rsid w:val="00AA6C96"/>
    <w:rsid w:val="00AA7E34"/>
    <w:rsid w:val="00AB1BF8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20765"/>
    <w:rsid w:val="00B44D89"/>
    <w:rsid w:val="00B45BDA"/>
    <w:rsid w:val="00B4765F"/>
    <w:rsid w:val="00B53EB5"/>
    <w:rsid w:val="00B553BC"/>
    <w:rsid w:val="00B57E9F"/>
    <w:rsid w:val="00B62EED"/>
    <w:rsid w:val="00B63ABB"/>
    <w:rsid w:val="00B63CBC"/>
    <w:rsid w:val="00B7118A"/>
    <w:rsid w:val="00B86485"/>
    <w:rsid w:val="00B90ABB"/>
    <w:rsid w:val="00B92DAD"/>
    <w:rsid w:val="00BA2A9D"/>
    <w:rsid w:val="00BA51B5"/>
    <w:rsid w:val="00BA542E"/>
    <w:rsid w:val="00BB3CC8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2F87"/>
    <w:rsid w:val="00C54AC0"/>
    <w:rsid w:val="00C54D2B"/>
    <w:rsid w:val="00C638AB"/>
    <w:rsid w:val="00C6692C"/>
    <w:rsid w:val="00C66C84"/>
    <w:rsid w:val="00C712EA"/>
    <w:rsid w:val="00C71A70"/>
    <w:rsid w:val="00C7210D"/>
    <w:rsid w:val="00C76149"/>
    <w:rsid w:val="00C85131"/>
    <w:rsid w:val="00CA1E08"/>
    <w:rsid w:val="00CA5ACF"/>
    <w:rsid w:val="00CA71CA"/>
    <w:rsid w:val="00CC5883"/>
    <w:rsid w:val="00CD08C5"/>
    <w:rsid w:val="00CD0A09"/>
    <w:rsid w:val="00CD4868"/>
    <w:rsid w:val="00CD4FC0"/>
    <w:rsid w:val="00CD6D17"/>
    <w:rsid w:val="00CE0823"/>
    <w:rsid w:val="00CE1242"/>
    <w:rsid w:val="00CF7789"/>
    <w:rsid w:val="00CF7DE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51863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E0045"/>
    <w:rsid w:val="00DE5882"/>
    <w:rsid w:val="00DE5AB3"/>
    <w:rsid w:val="00DF6FCD"/>
    <w:rsid w:val="00E014D2"/>
    <w:rsid w:val="00E03848"/>
    <w:rsid w:val="00E05E23"/>
    <w:rsid w:val="00E2459F"/>
    <w:rsid w:val="00E367A8"/>
    <w:rsid w:val="00E42695"/>
    <w:rsid w:val="00E52B75"/>
    <w:rsid w:val="00E54E22"/>
    <w:rsid w:val="00E550ED"/>
    <w:rsid w:val="00E5552B"/>
    <w:rsid w:val="00E619A4"/>
    <w:rsid w:val="00E722B4"/>
    <w:rsid w:val="00E76E82"/>
    <w:rsid w:val="00E77095"/>
    <w:rsid w:val="00E8182E"/>
    <w:rsid w:val="00E84E8D"/>
    <w:rsid w:val="00E9196E"/>
    <w:rsid w:val="00EA0ED5"/>
    <w:rsid w:val="00EB2759"/>
    <w:rsid w:val="00EB2F3E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B4CE-7D7B-4189-B126-5842A16A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7</cp:revision>
  <cp:lastPrinted>2024-12-05T10:26:00Z</cp:lastPrinted>
  <dcterms:created xsi:type="dcterms:W3CDTF">2024-12-03T12:55:00Z</dcterms:created>
  <dcterms:modified xsi:type="dcterms:W3CDTF">2024-12-09T06:43:00Z</dcterms:modified>
</cp:coreProperties>
</file>